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6B" w:rsidRPr="003E67FF" w:rsidRDefault="003E2725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jc w:val="right"/>
        <w:rPr>
          <w:rFonts w:ascii="Trebuchet MS" w:hAnsi="Trebuchet MS"/>
          <w:b/>
          <w:sz w:val="40"/>
          <w:szCs w:val="24"/>
        </w:rPr>
      </w:pPr>
      <w:r w:rsidRPr="003E67FF">
        <w:rPr>
          <w:rFonts w:ascii="Trebuchet MS" w:hAnsi="Trebuchet MS"/>
          <w:b/>
          <w:noProof/>
          <w:sz w:val="40"/>
          <w:szCs w:val="2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F95CF69" wp14:editId="7142BBCB">
            <wp:simplePos x="0" y="0"/>
            <wp:positionH relativeFrom="column">
              <wp:posOffset>4027805</wp:posOffset>
            </wp:positionH>
            <wp:positionV relativeFrom="paragraph">
              <wp:posOffset>-365125</wp:posOffset>
            </wp:positionV>
            <wp:extent cx="2037080" cy="1952625"/>
            <wp:effectExtent l="0" t="0" r="127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&amp;C_LOGO_POS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23" w:rsidRPr="003E67FF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A37A23" w:rsidRPr="003E67FF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3F2C6B" w:rsidRPr="003E67FF" w:rsidRDefault="00AD4602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  <w:r w:rsidRPr="003E67FF">
        <w:rPr>
          <w:rFonts w:ascii="Trebuchet MS" w:hAnsi="Trebuchet MS"/>
          <w:b/>
          <w:sz w:val="40"/>
          <w:szCs w:val="24"/>
        </w:rPr>
        <w:t>Verslag</w:t>
      </w:r>
    </w:p>
    <w:p w:rsidR="003F2C6B" w:rsidRPr="003E67FF" w:rsidRDefault="003F2C6B" w:rsidP="003F2C6B">
      <w:pPr>
        <w:ind w:firstLine="708"/>
        <w:jc w:val="right"/>
        <w:rPr>
          <w:rFonts w:ascii="Trebuchet MS" w:hAnsi="Trebuchet MS"/>
          <w:b/>
          <w:color w:val="94C600" w:themeColor="accent1"/>
          <w:sz w:val="32"/>
          <w:szCs w:val="36"/>
        </w:rPr>
      </w:pPr>
    </w:p>
    <w:p w:rsidR="00AD4602" w:rsidRPr="003E67FF" w:rsidRDefault="00AD4602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 w:rsidRPr="003E67FF">
        <w:rPr>
          <w:rFonts w:ascii="Trebuchet MS" w:hAnsi="Trebuchet MS"/>
          <w:szCs w:val="22"/>
          <w:u w:val="single"/>
          <w:lang w:val="nl-NL" w:eastAsia="nl-NL"/>
        </w:rPr>
        <w:t>Aanwezig:</w:t>
      </w:r>
      <w:r w:rsidRPr="003E67FF">
        <w:rPr>
          <w:rFonts w:ascii="Trebuchet MS" w:hAnsi="Trebuchet MS"/>
          <w:szCs w:val="22"/>
          <w:lang w:val="nl-NL" w:eastAsia="nl-NL"/>
        </w:rPr>
        <w:t xml:space="preserve"> </w:t>
      </w:r>
      <w:r w:rsidR="001D4C20" w:rsidRPr="003E67FF">
        <w:rPr>
          <w:rFonts w:ascii="Trebuchet MS" w:hAnsi="Trebuchet MS"/>
          <w:szCs w:val="22"/>
          <w:lang w:val="nl-NL" w:eastAsia="nl-NL"/>
        </w:rPr>
        <w:t>Tony Willaert (</w:t>
      </w:r>
      <w:proofErr w:type="spellStart"/>
      <w:r w:rsidR="001D4C20" w:rsidRPr="003E67FF">
        <w:rPr>
          <w:rFonts w:ascii="Trebuchet MS" w:hAnsi="Trebuchet MS"/>
          <w:szCs w:val="22"/>
          <w:lang w:val="nl-NL" w:eastAsia="nl-NL"/>
        </w:rPr>
        <w:t>vz</w:t>
      </w:r>
      <w:proofErr w:type="spellEnd"/>
      <w:r w:rsidR="001D4C20" w:rsidRPr="003E67FF">
        <w:rPr>
          <w:rFonts w:ascii="Trebuchet MS" w:hAnsi="Trebuchet MS"/>
          <w:szCs w:val="22"/>
          <w:lang w:val="nl-NL" w:eastAsia="nl-NL"/>
        </w:rPr>
        <w:t xml:space="preserve">), Nele </w:t>
      </w:r>
      <w:proofErr w:type="spellStart"/>
      <w:r w:rsidR="001D4C20" w:rsidRPr="003E67FF">
        <w:rPr>
          <w:rFonts w:ascii="Trebuchet MS" w:hAnsi="Trebuchet MS"/>
          <w:szCs w:val="22"/>
          <w:lang w:val="nl-NL" w:eastAsia="nl-NL"/>
        </w:rPr>
        <w:t>Groenweghe</w:t>
      </w:r>
      <w:proofErr w:type="spellEnd"/>
      <w:r w:rsidR="001D4C20" w:rsidRPr="003E67FF">
        <w:rPr>
          <w:rFonts w:ascii="Trebuchet MS" w:hAnsi="Trebuchet MS"/>
          <w:szCs w:val="22"/>
          <w:lang w:val="nl-NL" w:eastAsia="nl-NL"/>
        </w:rPr>
        <w:t>, Roland Van Daele, Fabienne Truyens</w:t>
      </w:r>
      <w:r w:rsidR="00957DCF">
        <w:rPr>
          <w:rFonts w:ascii="Trebuchet MS" w:hAnsi="Trebuchet MS"/>
          <w:szCs w:val="22"/>
          <w:lang w:val="nl-NL" w:eastAsia="nl-NL"/>
        </w:rPr>
        <w:t xml:space="preserve">, </w:t>
      </w:r>
      <w:r w:rsidR="001D4C20" w:rsidRPr="003E67FF">
        <w:rPr>
          <w:rFonts w:ascii="Trebuchet MS" w:hAnsi="Trebuchet MS"/>
          <w:szCs w:val="22"/>
          <w:lang w:val="nl-NL" w:eastAsia="nl-NL"/>
        </w:rPr>
        <w:t xml:space="preserve">Roland De Bois, Geert Verdoodt, Marc </w:t>
      </w:r>
      <w:proofErr w:type="spellStart"/>
      <w:r w:rsidR="001D4C20" w:rsidRPr="003E67FF">
        <w:rPr>
          <w:rFonts w:ascii="Trebuchet MS" w:hAnsi="Trebuchet MS"/>
          <w:szCs w:val="22"/>
          <w:lang w:val="nl-NL" w:eastAsia="nl-NL"/>
        </w:rPr>
        <w:t>Beullens</w:t>
      </w:r>
      <w:proofErr w:type="spellEnd"/>
      <w:r w:rsidR="001D4C20" w:rsidRPr="003E67FF">
        <w:rPr>
          <w:rFonts w:ascii="Trebuchet MS" w:hAnsi="Trebuchet MS"/>
          <w:szCs w:val="22"/>
          <w:lang w:val="nl-NL" w:eastAsia="nl-NL"/>
        </w:rPr>
        <w:t>, Wim Poelmans, Tim Moriau, Paula Vanhoovels (verslag)</w:t>
      </w:r>
    </w:p>
    <w:p w:rsidR="003F2C6B" w:rsidRPr="003E67FF" w:rsidRDefault="003F2C6B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 w:rsidRPr="003E67FF">
        <w:rPr>
          <w:rFonts w:ascii="Trebuchet MS" w:hAnsi="Trebuchet MS"/>
          <w:szCs w:val="22"/>
          <w:u w:val="single"/>
          <w:lang w:val="nl-NL" w:eastAsia="nl-NL"/>
        </w:rPr>
        <w:t>Verontschuldigd:</w:t>
      </w:r>
      <w:r w:rsidR="007A4F68" w:rsidRPr="003E67FF">
        <w:rPr>
          <w:rFonts w:ascii="Trebuchet MS" w:hAnsi="Trebuchet MS"/>
          <w:szCs w:val="22"/>
          <w:lang w:val="nl-NL" w:eastAsia="nl-NL"/>
        </w:rPr>
        <w:t xml:space="preserve"> </w:t>
      </w:r>
      <w:r w:rsidR="00316959" w:rsidRPr="003E67FF">
        <w:rPr>
          <w:rFonts w:ascii="Trebuchet MS" w:hAnsi="Trebuchet MS"/>
          <w:szCs w:val="22"/>
          <w:lang w:val="nl-NL" w:eastAsia="nl-NL"/>
        </w:rPr>
        <w:t>Betty Autrique</w:t>
      </w:r>
    </w:p>
    <w:p w:rsidR="001D4C20" w:rsidRPr="003E67FF" w:rsidRDefault="001D4C20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</w:p>
    <w:p w:rsidR="003F2C6B" w:rsidRPr="003E67FF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:rsidR="00316959" w:rsidRPr="003E67FF" w:rsidRDefault="00316959" w:rsidP="003E67FF">
      <w:pPr>
        <w:pStyle w:val="Duidelijkcitaat"/>
        <w:numPr>
          <w:ilvl w:val="0"/>
          <w:numId w:val="34"/>
        </w:numPr>
        <w:rPr>
          <w:rFonts w:ascii="Trebuchet MS" w:hAnsi="Trebuchet MS"/>
          <w:sz w:val="24"/>
        </w:rPr>
      </w:pPr>
      <w:r w:rsidRPr="003E67FF">
        <w:rPr>
          <w:rFonts w:ascii="Trebuchet MS" w:hAnsi="Trebuchet MS"/>
          <w:sz w:val="24"/>
        </w:rPr>
        <w:t>Kennismakingsronde</w:t>
      </w:r>
    </w:p>
    <w:p w:rsidR="003E67FF" w:rsidRDefault="00FC1A8A" w:rsidP="003E67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Na de tweede stemronde voor de Beleidscommissie Recreatie werden nieuwe kandidaten opgenomen. </w:t>
      </w:r>
    </w:p>
    <w:p w:rsidR="00FC1A8A" w:rsidRDefault="00FC1A8A" w:rsidP="003E67FF">
      <w:pPr>
        <w:rPr>
          <w:rFonts w:ascii="Trebuchet MS" w:hAnsi="Trebuchet MS"/>
        </w:rPr>
      </w:pPr>
    </w:p>
    <w:p w:rsidR="00FC1A8A" w:rsidRDefault="00FC1A8A" w:rsidP="003E67FF">
      <w:pPr>
        <w:rPr>
          <w:rFonts w:ascii="Trebuchet MS" w:hAnsi="Trebuchet MS"/>
        </w:rPr>
      </w:pPr>
      <w:r>
        <w:rPr>
          <w:rFonts w:ascii="Trebuchet MS" w:hAnsi="Trebuchet MS"/>
        </w:rPr>
        <w:t>Voorstelling van de leden:</w:t>
      </w:r>
    </w:p>
    <w:p w:rsidR="00FC1A8A" w:rsidRPr="003E67FF" w:rsidRDefault="00FC1A8A" w:rsidP="003E67FF">
      <w:pPr>
        <w:rPr>
          <w:rFonts w:ascii="Trebuchet MS" w:hAnsi="Trebuchet MS"/>
        </w:rPr>
      </w:pPr>
    </w:p>
    <w:p w:rsidR="00316959" w:rsidRPr="003E67FF" w:rsidRDefault="00316959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Tony Willaert/ACHL</w:t>
      </w:r>
    </w:p>
    <w:p w:rsidR="00316959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Jogervaring</w:t>
      </w:r>
      <w:r w:rsidRPr="003E67FF">
        <w:rPr>
          <w:rFonts w:ascii="Trebuchet MS" w:hAnsi="Trebuchet MS"/>
        </w:rPr>
        <w:br/>
        <w:t xml:space="preserve">Voorzitter van ACHL, club met 6 afdelingen, </w:t>
      </w:r>
      <w:r w:rsidR="00316959" w:rsidRPr="003E67FF">
        <w:rPr>
          <w:rFonts w:ascii="Trebuchet MS" w:hAnsi="Trebuchet MS"/>
        </w:rPr>
        <w:t xml:space="preserve">50% </w:t>
      </w:r>
      <w:r w:rsidRPr="003E67FF">
        <w:rPr>
          <w:rFonts w:ascii="Trebuchet MS" w:hAnsi="Trebuchet MS"/>
        </w:rPr>
        <w:t>competitie-</w:t>
      </w:r>
      <w:r w:rsidR="00316959" w:rsidRPr="003E67FF">
        <w:rPr>
          <w:rFonts w:ascii="Trebuchet MS" w:hAnsi="Trebuchet MS"/>
        </w:rPr>
        <w:t>50% recreatie</w:t>
      </w:r>
      <w:r w:rsidRPr="003E67FF">
        <w:rPr>
          <w:rFonts w:ascii="Trebuchet MS" w:hAnsi="Trebuchet MS"/>
        </w:rPr>
        <w:t>.</w:t>
      </w:r>
    </w:p>
    <w:p w:rsidR="00316959" w:rsidRPr="003E67FF" w:rsidRDefault="00316959" w:rsidP="00316959">
      <w:pPr>
        <w:rPr>
          <w:rFonts w:ascii="Trebuchet MS" w:hAnsi="Trebuchet MS"/>
        </w:rPr>
      </w:pPr>
    </w:p>
    <w:p w:rsidR="00316959" w:rsidRPr="003E67FF" w:rsidRDefault="00316959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 xml:space="preserve">Nele </w:t>
      </w:r>
      <w:proofErr w:type="spellStart"/>
      <w:r w:rsidRPr="003E67FF">
        <w:rPr>
          <w:rFonts w:ascii="Trebuchet MS" w:hAnsi="Trebuchet MS"/>
          <w:b/>
        </w:rPr>
        <w:t>Groenweghe</w:t>
      </w:r>
      <w:proofErr w:type="spellEnd"/>
      <w:r w:rsidRPr="003E67FF">
        <w:rPr>
          <w:rFonts w:ascii="Trebuchet MS" w:hAnsi="Trebuchet MS"/>
          <w:b/>
        </w:rPr>
        <w:t>/DAC</w:t>
      </w:r>
    </w:p>
    <w:p w:rsidR="00316959" w:rsidRPr="003E67FF" w:rsidRDefault="00316959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Jogbegeleidster en coördinator van de jogafdeling</w:t>
      </w:r>
    </w:p>
    <w:p w:rsidR="00316959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Lid van DAC, club met </w:t>
      </w:r>
      <w:r w:rsidR="00316959" w:rsidRPr="003E67FF">
        <w:rPr>
          <w:rFonts w:ascii="Trebuchet MS" w:hAnsi="Trebuchet MS"/>
        </w:rPr>
        <w:t xml:space="preserve">225 joggers </w:t>
      </w:r>
      <w:r w:rsidRPr="003E67FF">
        <w:rPr>
          <w:rFonts w:ascii="Trebuchet MS" w:hAnsi="Trebuchet MS"/>
        </w:rPr>
        <w:t>en</w:t>
      </w:r>
      <w:r w:rsidR="00316959" w:rsidRPr="003E67FF">
        <w:rPr>
          <w:rFonts w:ascii="Trebuchet MS" w:hAnsi="Trebuchet MS"/>
        </w:rPr>
        <w:t xml:space="preserve"> atletiekrecreatie</w:t>
      </w:r>
      <w:r w:rsidRPr="003E67FF">
        <w:rPr>
          <w:rFonts w:ascii="Trebuchet MS" w:hAnsi="Trebuchet MS"/>
        </w:rPr>
        <w:t xml:space="preserve"> op de piste.</w:t>
      </w:r>
    </w:p>
    <w:p w:rsidR="00316959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Het luik van</w:t>
      </w:r>
      <w:r w:rsidR="00316959" w:rsidRPr="003E67FF">
        <w:rPr>
          <w:rFonts w:ascii="Trebuchet MS" w:hAnsi="Trebuchet MS"/>
        </w:rPr>
        <w:t xml:space="preserve"> recreatie </w:t>
      </w:r>
      <w:r w:rsidRPr="003E67FF">
        <w:rPr>
          <w:rFonts w:ascii="Trebuchet MS" w:hAnsi="Trebuchet MS"/>
        </w:rPr>
        <w:t xml:space="preserve">in de club is </w:t>
      </w:r>
      <w:r w:rsidR="00316959" w:rsidRPr="003E67FF">
        <w:rPr>
          <w:rFonts w:ascii="Trebuchet MS" w:hAnsi="Trebuchet MS"/>
        </w:rPr>
        <w:t>steeds belangrijker geworden</w:t>
      </w:r>
      <w:r w:rsidRPr="003E67FF">
        <w:rPr>
          <w:rFonts w:ascii="Trebuchet MS" w:hAnsi="Trebuchet MS"/>
        </w:rPr>
        <w:t>. Er is een g</w:t>
      </w:r>
      <w:r w:rsidR="00316959" w:rsidRPr="003E67FF">
        <w:rPr>
          <w:rFonts w:ascii="Trebuchet MS" w:hAnsi="Trebuchet MS"/>
        </w:rPr>
        <w:t>oede aanvaarding van recreanten maar er wordt ook veel voor gedaan.</w:t>
      </w:r>
    </w:p>
    <w:p w:rsidR="00316959" w:rsidRPr="003E67FF" w:rsidRDefault="00316959" w:rsidP="00316959">
      <w:pPr>
        <w:rPr>
          <w:rFonts w:ascii="Trebuchet MS" w:hAnsi="Trebuchet MS"/>
        </w:rPr>
      </w:pPr>
    </w:p>
    <w:p w:rsidR="00316959" w:rsidRPr="003E67FF" w:rsidRDefault="00316959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Roland Van Daele/ACW</w:t>
      </w:r>
    </w:p>
    <w:p w:rsidR="00316959" w:rsidRPr="003E67FF" w:rsidRDefault="00316959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Geen atletiekachtergr</w:t>
      </w:r>
      <w:r w:rsidR="001D4C20" w:rsidRPr="003E67FF">
        <w:rPr>
          <w:rFonts w:ascii="Trebuchet MS" w:hAnsi="Trebuchet MS"/>
        </w:rPr>
        <w:t>ond, direct bij joggers gestart.</w:t>
      </w:r>
    </w:p>
    <w:p w:rsidR="00316959" w:rsidRPr="003E67FF" w:rsidRDefault="00316959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Verantwoordelijke voor de jogbegeleiders en de recreanten</w:t>
      </w:r>
      <w:r w:rsidR="001D4C20" w:rsidRPr="003E67FF">
        <w:rPr>
          <w:rFonts w:ascii="Trebuchet MS" w:hAnsi="Trebuchet MS"/>
        </w:rPr>
        <w:t xml:space="preserve"> bij ACW</w:t>
      </w:r>
      <w:r w:rsidRPr="003E67FF">
        <w:rPr>
          <w:rFonts w:ascii="Trebuchet MS" w:hAnsi="Trebuchet MS"/>
        </w:rPr>
        <w:t>.</w:t>
      </w:r>
    </w:p>
    <w:p w:rsidR="00316959" w:rsidRPr="003E67FF" w:rsidRDefault="00316959" w:rsidP="00316959">
      <w:pPr>
        <w:rPr>
          <w:rFonts w:ascii="Trebuchet MS" w:hAnsi="Trebuchet MS"/>
        </w:rPr>
      </w:pPr>
    </w:p>
    <w:p w:rsidR="00316959" w:rsidRPr="003E67FF" w:rsidRDefault="00316959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Fabienne Truyens/VAC</w:t>
      </w:r>
    </w:p>
    <w:p w:rsidR="00316959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Ooit begonnen in atletiek als Start </w:t>
      </w:r>
      <w:proofErr w:type="spellStart"/>
      <w:r w:rsidRPr="003E67FF">
        <w:rPr>
          <w:rFonts w:ascii="Trebuchet MS" w:hAnsi="Trebuchet MS"/>
        </w:rPr>
        <w:t>to</w:t>
      </w:r>
      <w:proofErr w:type="spellEnd"/>
      <w:r w:rsidRPr="003E67FF">
        <w:rPr>
          <w:rFonts w:ascii="Trebuchet MS" w:hAnsi="Trebuchet MS"/>
        </w:rPr>
        <w:t xml:space="preserve"> Runner. Nu p</w:t>
      </w:r>
      <w:r w:rsidR="00316959" w:rsidRPr="003E67FF">
        <w:rPr>
          <w:rFonts w:ascii="Trebuchet MS" w:hAnsi="Trebuchet MS"/>
        </w:rPr>
        <w:t>ure recreatieve</w:t>
      </w:r>
      <w:r w:rsidRPr="003E67FF">
        <w:rPr>
          <w:rFonts w:ascii="Trebuchet MS" w:hAnsi="Trebuchet MS"/>
        </w:rPr>
        <w:t xml:space="preserve"> aansluiting. Opleiding Jogbegeleider </w:t>
      </w:r>
      <w:r w:rsidR="00316959" w:rsidRPr="003E67FF">
        <w:rPr>
          <w:rFonts w:ascii="Trebuchet MS" w:hAnsi="Trebuchet MS"/>
        </w:rPr>
        <w:t>gevolgd.</w:t>
      </w:r>
      <w:r w:rsidRPr="003E67FF">
        <w:rPr>
          <w:rFonts w:ascii="Trebuchet MS" w:hAnsi="Trebuchet MS"/>
        </w:rPr>
        <w:t xml:space="preserve"> Recreatief aanbod in de club: j</w:t>
      </w:r>
      <w:r w:rsidR="006805AD" w:rsidRPr="003E67FF">
        <w:rPr>
          <w:rFonts w:ascii="Trebuchet MS" w:hAnsi="Trebuchet MS"/>
        </w:rPr>
        <w:t xml:space="preserve">oggers, recreanten op de piste en </w:t>
      </w:r>
      <w:proofErr w:type="spellStart"/>
      <w:r w:rsidR="006805AD" w:rsidRPr="003E67FF">
        <w:rPr>
          <w:rFonts w:ascii="Trebuchet MS" w:hAnsi="Trebuchet MS"/>
        </w:rPr>
        <w:t>FitFree</w:t>
      </w:r>
      <w:proofErr w:type="spellEnd"/>
      <w:r w:rsidR="006805AD" w:rsidRPr="003E67FF">
        <w:rPr>
          <w:rFonts w:ascii="Trebuchet MS" w:hAnsi="Trebuchet MS"/>
        </w:rPr>
        <w:t>.</w:t>
      </w:r>
    </w:p>
    <w:p w:rsidR="006805AD" w:rsidRPr="003E67FF" w:rsidRDefault="006805AD" w:rsidP="00316959">
      <w:pPr>
        <w:rPr>
          <w:rFonts w:ascii="Trebuchet MS" w:hAnsi="Trebuchet MS"/>
        </w:rPr>
      </w:pPr>
    </w:p>
    <w:p w:rsidR="006805AD" w:rsidRPr="003E67FF" w:rsidRDefault="006805AD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Roland De Bois/RCG</w:t>
      </w:r>
    </w:p>
    <w:p w:rsidR="001D4C20" w:rsidRPr="003E67FF" w:rsidRDefault="006805AD" w:rsidP="001D4C20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Actief in Beernem</w:t>
      </w:r>
      <w:r w:rsidR="001D4C20" w:rsidRPr="003E67FF">
        <w:rPr>
          <w:rFonts w:ascii="Trebuchet MS" w:hAnsi="Trebuchet MS"/>
        </w:rPr>
        <w:t>, een vrij zelfstandige kern van RCG.</w:t>
      </w:r>
    </w:p>
    <w:p w:rsidR="006805AD" w:rsidRPr="003E67FF" w:rsidRDefault="006805A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Vanuit jeugdtrainer naar recreatie</w:t>
      </w:r>
      <w:r w:rsidR="001D4C20" w:rsidRPr="003E67FF">
        <w:rPr>
          <w:rFonts w:ascii="Trebuchet MS" w:hAnsi="Trebuchet MS"/>
        </w:rPr>
        <w:t xml:space="preserve"> geëvolueerd</w:t>
      </w:r>
      <w:r w:rsidRPr="003E67FF">
        <w:rPr>
          <w:rFonts w:ascii="Trebuchet MS" w:hAnsi="Trebuchet MS"/>
        </w:rPr>
        <w:t>.</w:t>
      </w:r>
    </w:p>
    <w:p w:rsidR="006805AD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Nu begeleider van </w:t>
      </w:r>
      <w:proofErr w:type="spellStart"/>
      <w:r w:rsidR="006805AD" w:rsidRPr="003E67FF">
        <w:rPr>
          <w:rFonts w:ascii="Trebuchet MS" w:hAnsi="Trebuchet MS"/>
        </w:rPr>
        <w:t>FitFree</w:t>
      </w:r>
      <w:proofErr w:type="spellEnd"/>
      <w:r w:rsidR="006805AD" w:rsidRPr="003E67FF">
        <w:rPr>
          <w:rFonts w:ascii="Trebuchet MS" w:hAnsi="Trebuchet MS"/>
        </w:rPr>
        <w:t xml:space="preserve"> en running. </w:t>
      </w:r>
    </w:p>
    <w:p w:rsidR="006805AD" w:rsidRPr="003E67FF" w:rsidRDefault="006805AD" w:rsidP="00316959">
      <w:pPr>
        <w:rPr>
          <w:rFonts w:ascii="Trebuchet MS" w:hAnsi="Trebuchet MS"/>
        </w:rPr>
      </w:pPr>
    </w:p>
    <w:p w:rsidR="006805AD" w:rsidRPr="003E67FF" w:rsidRDefault="006805AD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Geert Verdoodt/ALVA</w:t>
      </w:r>
    </w:p>
    <w:p w:rsidR="006805AD" w:rsidRPr="003E67FF" w:rsidRDefault="006805A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Sterke recreantenwerking</w:t>
      </w:r>
      <w:r w:rsidR="001D4C20" w:rsidRPr="003E67FF">
        <w:rPr>
          <w:rFonts w:ascii="Trebuchet MS" w:hAnsi="Trebuchet MS"/>
        </w:rPr>
        <w:t>,</w:t>
      </w:r>
      <w:r w:rsidRPr="003E67FF">
        <w:rPr>
          <w:rFonts w:ascii="Trebuchet MS" w:hAnsi="Trebuchet MS"/>
        </w:rPr>
        <w:t xml:space="preserve"> vanuit Start </w:t>
      </w:r>
      <w:proofErr w:type="spellStart"/>
      <w:r w:rsidRPr="003E67FF">
        <w:rPr>
          <w:rFonts w:ascii="Trebuchet MS" w:hAnsi="Trebuchet MS"/>
        </w:rPr>
        <w:t>to</w:t>
      </w:r>
      <w:proofErr w:type="spellEnd"/>
      <w:r w:rsidRPr="003E67FF">
        <w:rPr>
          <w:rFonts w:ascii="Trebuchet MS" w:hAnsi="Trebuchet MS"/>
        </w:rPr>
        <w:t xml:space="preserve"> Run gegroeid.</w:t>
      </w:r>
    </w:p>
    <w:p w:rsidR="001D4C20" w:rsidRPr="003E67FF" w:rsidRDefault="006805A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Geëngageerde club.</w:t>
      </w:r>
      <w:r w:rsidR="001D4C20" w:rsidRPr="003E67FF">
        <w:rPr>
          <w:rFonts w:ascii="Trebuchet MS" w:hAnsi="Trebuchet MS"/>
        </w:rPr>
        <w:t xml:space="preserve"> </w:t>
      </w:r>
    </w:p>
    <w:p w:rsidR="006805AD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Doel van de club = </w:t>
      </w:r>
      <w:r w:rsidR="006805AD" w:rsidRPr="003E67FF">
        <w:rPr>
          <w:rFonts w:ascii="Trebuchet MS" w:hAnsi="Trebuchet MS"/>
        </w:rPr>
        <w:t>de werking en het imago uitbouwen via recreatie.</w:t>
      </w:r>
    </w:p>
    <w:p w:rsidR="006805AD" w:rsidRPr="003E67FF" w:rsidRDefault="00545F1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Doel</w:t>
      </w:r>
      <w:r w:rsidR="001D4C20" w:rsidRPr="003E67FF">
        <w:rPr>
          <w:rFonts w:ascii="Trebuchet MS" w:hAnsi="Trebuchet MS"/>
        </w:rPr>
        <w:t xml:space="preserve"> binnen </w:t>
      </w:r>
      <w:r w:rsidRPr="003E67FF">
        <w:rPr>
          <w:rFonts w:ascii="Trebuchet MS" w:hAnsi="Trebuchet MS"/>
        </w:rPr>
        <w:t>de beleidscommissie</w:t>
      </w:r>
      <w:r w:rsidR="001D4C20" w:rsidRPr="003E67FF">
        <w:rPr>
          <w:rFonts w:ascii="Trebuchet MS" w:hAnsi="Trebuchet MS"/>
        </w:rPr>
        <w:t>:</w:t>
      </w:r>
      <w:r w:rsidRPr="003E67FF">
        <w:rPr>
          <w:rFonts w:ascii="Trebuchet MS" w:hAnsi="Trebuchet MS"/>
        </w:rPr>
        <w:t xml:space="preserve"> de recreatie uitbouwen als onderbouw voor topsport.</w:t>
      </w:r>
    </w:p>
    <w:p w:rsidR="00545F1D" w:rsidRPr="003E67FF" w:rsidRDefault="00545F1D" w:rsidP="00316959">
      <w:pPr>
        <w:rPr>
          <w:rFonts w:ascii="Trebuchet MS" w:hAnsi="Trebuchet MS"/>
        </w:rPr>
      </w:pPr>
    </w:p>
    <w:p w:rsidR="00545F1D" w:rsidRPr="003E67FF" w:rsidRDefault="00545F1D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 xml:space="preserve">Marc </w:t>
      </w:r>
      <w:proofErr w:type="spellStart"/>
      <w:r w:rsidRPr="003E67FF">
        <w:rPr>
          <w:rFonts w:ascii="Trebuchet MS" w:hAnsi="Trebuchet MS"/>
          <w:b/>
        </w:rPr>
        <w:t>Beullens</w:t>
      </w:r>
      <w:proofErr w:type="spellEnd"/>
      <w:r w:rsidRPr="003E67FF">
        <w:rPr>
          <w:rFonts w:ascii="Trebuchet MS" w:hAnsi="Trebuchet MS"/>
          <w:b/>
        </w:rPr>
        <w:t>/DCLA</w:t>
      </w:r>
    </w:p>
    <w:p w:rsidR="00545F1D" w:rsidRPr="003E67FF" w:rsidRDefault="00545F1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Recreatieverantwoordelijke DCLA en organisator van de </w:t>
      </w:r>
      <w:proofErr w:type="spellStart"/>
      <w:r w:rsidRPr="003E67FF">
        <w:rPr>
          <w:rFonts w:ascii="Trebuchet MS" w:hAnsi="Trebuchet MS"/>
        </w:rPr>
        <w:t>Kerstcorrida</w:t>
      </w:r>
      <w:proofErr w:type="spellEnd"/>
      <w:r w:rsidRPr="003E67FF">
        <w:rPr>
          <w:rFonts w:ascii="Trebuchet MS" w:hAnsi="Trebuchet MS"/>
        </w:rPr>
        <w:t xml:space="preserve"> van Leuven.</w:t>
      </w:r>
    </w:p>
    <w:p w:rsidR="00545F1D" w:rsidRPr="003E67FF" w:rsidRDefault="00545F1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Ongeveer 200 joggers / recreanten</w:t>
      </w:r>
      <w:r w:rsidR="001D4C20" w:rsidRPr="003E67FF">
        <w:rPr>
          <w:rFonts w:ascii="Trebuchet MS" w:hAnsi="Trebuchet MS"/>
        </w:rPr>
        <w:t xml:space="preserve"> in de club. Daarnaast kern in Halen met recreatieve werking.</w:t>
      </w:r>
    </w:p>
    <w:p w:rsidR="00545F1D" w:rsidRPr="003E67FF" w:rsidRDefault="00545F1D" w:rsidP="00316959">
      <w:pPr>
        <w:rPr>
          <w:rFonts w:ascii="Trebuchet MS" w:hAnsi="Trebuchet MS"/>
        </w:rPr>
      </w:pPr>
    </w:p>
    <w:p w:rsidR="00545F1D" w:rsidRPr="003E67FF" w:rsidRDefault="00545F1D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Wim Poelmans/ATLE</w:t>
      </w:r>
    </w:p>
    <w:p w:rsidR="00545F1D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Bouwde in Brussel een loopgroep uit, “</w:t>
      </w:r>
      <w:r w:rsidR="00545F1D" w:rsidRPr="003E67FF">
        <w:rPr>
          <w:rFonts w:ascii="Trebuchet MS" w:hAnsi="Trebuchet MS"/>
        </w:rPr>
        <w:t>Les Gazelles de Bruxelles</w:t>
      </w:r>
      <w:r w:rsidRPr="003E67FF">
        <w:rPr>
          <w:rFonts w:ascii="Trebuchet MS" w:hAnsi="Trebuchet MS"/>
        </w:rPr>
        <w:t>”</w:t>
      </w:r>
      <w:r w:rsidR="00545F1D" w:rsidRPr="003E67FF">
        <w:rPr>
          <w:rFonts w:ascii="Trebuchet MS" w:hAnsi="Trebuchet MS"/>
        </w:rPr>
        <w:t xml:space="preserve">, </w:t>
      </w:r>
      <w:r w:rsidRPr="003E67FF">
        <w:rPr>
          <w:rFonts w:ascii="Trebuchet MS" w:hAnsi="Trebuchet MS"/>
        </w:rPr>
        <w:t>een</w:t>
      </w:r>
      <w:r w:rsidR="00545F1D" w:rsidRPr="003E67FF">
        <w:rPr>
          <w:rFonts w:ascii="Trebuchet MS" w:hAnsi="Trebuchet MS"/>
        </w:rPr>
        <w:t xml:space="preserve"> vzw gericht naar mensen in armoede, vluchtelingen,</w:t>
      </w:r>
      <w:r w:rsidRPr="003E67FF">
        <w:rPr>
          <w:rFonts w:ascii="Trebuchet MS" w:hAnsi="Trebuchet MS"/>
        </w:rPr>
        <w:t xml:space="preserve"> </w:t>
      </w:r>
      <w:r w:rsidR="00545F1D" w:rsidRPr="003E67FF">
        <w:rPr>
          <w:rFonts w:ascii="Trebuchet MS" w:hAnsi="Trebuchet MS"/>
        </w:rPr>
        <w:t>allochtonen. Werkt samen met verschillende partners om de werking te ondersteunen.</w:t>
      </w:r>
    </w:p>
    <w:p w:rsidR="00545F1D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Opleiding Jogbegeleider en</w:t>
      </w:r>
      <w:r w:rsidR="00545F1D" w:rsidRPr="003E67FF">
        <w:rPr>
          <w:rFonts w:ascii="Trebuchet MS" w:hAnsi="Trebuchet MS"/>
        </w:rPr>
        <w:t xml:space="preserve"> bewegingsanimator gevolgd.</w:t>
      </w:r>
    </w:p>
    <w:p w:rsidR="00AD1916" w:rsidRPr="003E67FF" w:rsidRDefault="001D4C20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Nood aan aangepaste</w:t>
      </w:r>
      <w:r w:rsidR="00AD1916" w:rsidRPr="003E67FF">
        <w:rPr>
          <w:rFonts w:ascii="Trebuchet MS" w:hAnsi="Trebuchet MS"/>
        </w:rPr>
        <w:t xml:space="preserve"> aansluitingsvorm voor laagdrempelige loopgroepen.</w:t>
      </w:r>
    </w:p>
    <w:p w:rsidR="00545F1D" w:rsidRPr="003E67FF" w:rsidRDefault="00545F1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lastRenderedPageBreak/>
        <w:t>Leden van Les Gazelles zijn nog niet bij de VAL aangesloten omwille van de administratieve lasten.</w:t>
      </w:r>
    </w:p>
    <w:p w:rsidR="00545F1D" w:rsidRPr="003E67FF" w:rsidRDefault="00545F1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Drempel voor opleiding van Jogbegeleider ligt hoog. Alternatief mogelijk?</w:t>
      </w:r>
    </w:p>
    <w:p w:rsidR="00545F1D" w:rsidRPr="003E67FF" w:rsidRDefault="00545F1D" w:rsidP="00316959">
      <w:pPr>
        <w:rPr>
          <w:rFonts w:ascii="Trebuchet MS" w:hAnsi="Trebuchet MS"/>
        </w:rPr>
      </w:pPr>
    </w:p>
    <w:p w:rsidR="00545F1D" w:rsidRPr="003E67FF" w:rsidRDefault="00545F1D" w:rsidP="00316959">
      <w:pPr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Tim Moriau / OEH</w:t>
      </w:r>
    </w:p>
    <w:p w:rsidR="00545F1D" w:rsidRPr="003E67FF" w:rsidRDefault="00545F1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Topsporttrainer met oog voor recreatie. </w:t>
      </w:r>
      <w:r w:rsidR="00F1434D" w:rsidRPr="003E67FF">
        <w:rPr>
          <w:rFonts w:ascii="Trebuchet MS" w:hAnsi="Trebuchet MS"/>
        </w:rPr>
        <w:t>Competitie en recreatie moeten</w:t>
      </w:r>
      <w:r w:rsidRPr="003E67FF">
        <w:rPr>
          <w:rFonts w:ascii="Trebuchet MS" w:hAnsi="Trebuchet MS"/>
        </w:rPr>
        <w:t xml:space="preserve"> hand in hand gaan.</w:t>
      </w:r>
      <w:r w:rsidR="00F1434D" w:rsidRPr="003E67FF">
        <w:rPr>
          <w:rFonts w:ascii="Trebuchet MS" w:hAnsi="Trebuchet MS"/>
        </w:rPr>
        <w:t xml:space="preserve"> Recreatie moet economisch aangepakt worden. </w:t>
      </w:r>
    </w:p>
    <w:p w:rsidR="00CF259A" w:rsidRPr="003E67FF" w:rsidRDefault="00CF259A" w:rsidP="00316959">
      <w:pPr>
        <w:rPr>
          <w:rFonts w:ascii="Trebuchet MS" w:hAnsi="Trebuchet MS"/>
        </w:rPr>
      </w:pPr>
    </w:p>
    <w:p w:rsidR="00F1434D" w:rsidRPr="003E67FF" w:rsidRDefault="00F1434D" w:rsidP="00316959">
      <w:pPr>
        <w:rPr>
          <w:rFonts w:ascii="Trebuchet MS" w:hAnsi="Trebuchet MS"/>
        </w:rPr>
      </w:pPr>
    </w:p>
    <w:p w:rsidR="00F1434D" w:rsidRPr="003E67FF" w:rsidRDefault="00F1434D" w:rsidP="0031695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Gezien Tony niet altijd aanwezig zal kunnen zijn bij de vergaderingen wordt beslist dat Geert het voorzitterschap zal overnemen bij afwezigheid van Tony, eventueel bijgestaan door Tim.</w:t>
      </w:r>
    </w:p>
    <w:p w:rsidR="003E67FF" w:rsidRPr="003E67FF" w:rsidRDefault="003E67FF" w:rsidP="00316959">
      <w:pPr>
        <w:rPr>
          <w:rFonts w:ascii="Trebuchet MS" w:hAnsi="Trebuchet MS"/>
        </w:rPr>
      </w:pPr>
    </w:p>
    <w:p w:rsidR="00AD1916" w:rsidRPr="003E67FF" w:rsidRDefault="00AD1916" w:rsidP="00316959">
      <w:pPr>
        <w:rPr>
          <w:rFonts w:ascii="Trebuchet MS" w:hAnsi="Trebuchet MS"/>
        </w:rPr>
      </w:pPr>
    </w:p>
    <w:p w:rsidR="00283D8D" w:rsidRPr="003E67FF" w:rsidRDefault="003E67FF" w:rsidP="003E67FF">
      <w:pPr>
        <w:pStyle w:val="Duidelijkcitaat"/>
        <w:rPr>
          <w:rFonts w:ascii="Trebuchet MS" w:hAnsi="Trebuchet MS"/>
          <w:sz w:val="24"/>
        </w:rPr>
      </w:pPr>
      <w:r w:rsidRPr="003E67FF">
        <w:rPr>
          <w:rFonts w:ascii="Trebuchet MS" w:hAnsi="Trebuchet MS"/>
          <w:sz w:val="24"/>
        </w:rPr>
        <w:t>2</w:t>
      </w:r>
      <w:r>
        <w:rPr>
          <w:rFonts w:ascii="Trebuchet MS" w:hAnsi="Trebuchet MS"/>
          <w:sz w:val="24"/>
        </w:rPr>
        <w:t>.</w:t>
      </w:r>
      <w:r w:rsidRPr="003E67FF">
        <w:rPr>
          <w:rFonts w:ascii="Trebuchet MS" w:hAnsi="Trebuchet MS"/>
          <w:sz w:val="24"/>
        </w:rPr>
        <w:tab/>
      </w:r>
      <w:r w:rsidR="00802CCE" w:rsidRPr="003E67FF">
        <w:rPr>
          <w:rFonts w:ascii="Trebuchet MS" w:hAnsi="Trebuchet MS"/>
          <w:sz w:val="24"/>
        </w:rPr>
        <w:t>Beleid Recreatie</w:t>
      </w:r>
    </w:p>
    <w:p w:rsidR="003E67FF" w:rsidRPr="003E67FF" w:rsidRDefault="003E67FF" w:rsidP="003E67FF">
      <w:pPr>
        <w:rPr>
          <w:rFonts w:ascii="Trebuchet MS" w:hAnsi="Trebuchet MS"/>
        </w:rPr>
      </w:pPr>
    </w:p>
    <w:p w:rsidR="00802CCE" w:rsidRPr="003E67FF" w:rsidRDefault="00802CCE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Paula Vanhoovels verduidelijkt het recreatiebeleid zoals het opgenomen is in het beleidsplan 2017-2020.</w:t>
      </w:r>
    </w:p>
    <w:p w:rsidR="00802CCE" w:rsidRPr="003E67FF" w:rsidRDefault="00802CCE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 </w:t>
      </w:r>
    </w:p>
    <w:p w:rsidR="00802CCE" w:rsidRPr="003E67FF" w:rsidRDefault="00802CCE" w:rsidP="00802CCE">
      <w:pPr>
        <w:rPr>
          <w:rStyle w:val="Intensievebenadrukking"/>
        </w:rPr>
      </w:pPr>
      <w:r w:rsidRPr="003E67FF">
        <w:rPr>
          <w:rStyle w:val="Intensievebenadrukking"/>
        </w:rPr>
        <w:t>Strategische doelstelling</w:t>
      </w:r>
    </w:p>
    <w:p w:rsidR="00802CCE" w:rsidRPr="003E67FF" w:rsidRDefault="00802CCE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De Vlaamse Atletiekliga zal tegen 2020 het aantal recreatieve leden die aangesloten zijn bij de federatie verhogen met 100%. Daartoe wordt jaarlijks een verhoging voorzien van 25%.</w:t>
      </w:r>
    </w:p>
    <w:p w:rsidR="00802CCE" w:rsidRPr="003E67FF" w:rsidRDefault="00802CCE" w:rsidP="00802CCE">
      <w:pPr>
        <w:rPr>
          <w:rFonts w:ascii="Trebuchet MS" w:hAnsi="Trebuchet MS"/>
        </w:rPr>
      </w:pPr>
    </w:p>
    <w:p w:rsidR="00802CCE" w:rsidRPr="003E67FF" w:rsidRDefault="00802CCE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Nulmeting</w:t>
      </w:r>
    </w:p>
    <w:p w:rsidR="00316959" w:rsidRPr="003E67FF" w:rsidRDefault="00802CCE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Aantal recreanten aangesloten op 30/9/2016: 7834 recreatieve leden</w:t>
      </w:r>
    </w:p>
    <w:p w:rsidR="00E9299B" w:rsidRPr="003E67FF" w:rsidRDefault="00E9299B" w:rsidP="00802CCE">
      <w:pPr>
        <w:rPr>
          <w:rFonts w:ascii="Trebuchet MS" w:hAnsi="Trebuchet MS"/>
        </w:rPr>
      </w:pPr>
    </w:p>
    <w:p w:rsidR="00E9299B" w:rsidRPr="003E67FF" w:rsidRDefault="00E9299B" w:rsidP="00E9299B">
      <w:pPr>
        <w:rPr>
          <w:rStyle w:val="Intensievebenadrukking"/>
        </w:rPr>
      </w:pPr>
      <w:r w:rsidRPr="003E67FF">
        <w:rPr>
          <w:rStyle w:val="Intensievebenadrukking"/>
        </w:rPr>
        <w:t>3 pijlers van de Vlaamse Overheid</w:t>
      </w:r>
    </w:p>
    <w:p w:rsidR="00E9299B" w:rsidRPr="003E67FF" w:rsidRDefault="00E9299B" w:rsidP="00E9299B">
      <w:pPr>
        <w:pStyle w:val="Lijstalinea"/>
        <w:numPr>
          <w:ilvl w:val="0"/>
          <w:numId w:val="12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verhogen van de toegankelijkheid (sociale innovatie)</w:t>
      </w:r>
    </w:p>
    <w:p w:rsidR="00E9299B" w:rsidRPr="003E67FF" w:rsidRDefault="00E9299B" w:rsidP="00E9299B">
      <w:pPr>
        <w:pStyle w:val="Lijstalinea"/>
        <w:numPr>
          <w:ilvl w:val="0"/>
          <w:numId w:val="12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aanbod van het juiste product (productinnovatie)</w:t>
      </w:r>
    </w:p>
    <w:p w:rsidR="00E9299B" w:rsidRPr="003E67FF" w:rsidRDefault="00E9299B" w:rsidP="00E9299B">
      <w:pPr>
        <w:pStyle w:val="Lijstalinea"/>
        <w:numPr>
          <w:ilvl w:val="0"/>
          <w:numId w:val="12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organisatorisch inspelen op de noden van de gebruiker (organisatorische innovatie)</w:t>
      </w:r>
    </w:p>
    <w:p w:rsidR="00E9299B" w:rsidRPr="003E67FF" w:rsidRDefault="00E9299B" w:rsidP="00802CCE">
      <w:pPr>
        <w:rPr>
          <w:rFonts w:ascii="Trebuchet MS" w:hAnsi="Trebuchet MS"/>
        </w:rPr>
      </w:pPr>
    </w:p>
    <w:p w:rsidR="00E9299B" w:rsidRPr="003E67FF" w:rsidRDefault="00E9299B" w:rsidP="00E9299B">
      <w:pPr>
        <w:rPr>
          <w:rStyle w:val="Intensievebenadrukking"/>
        </w:rPr>
      </w:pPr>
      <w:r w:rsidRPr="003E67FF">
        <w:rPr>
          <w:rStyle w:val="Intensievebenadrukking"/>
        </w:rPr>
        <w:t>Op Vlaams niveau</w:t>
      </w:r>
    </w:p>
    <w:p w:rsidR="00E9299B" w:rsidRPr="003E67FF" w:rsidRDefault="00E9299B" w:rsidP="00E9299B">
      <w:pPr>
        <w:pStyle w:val="Lijstalinea"/>
        <w:numPr>
          <w:ilvl w:val="0"/>
          <w:numId w:val="13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6 op 10 Vlamingen doen aan sport</w:t>
      </w:r>
    </w:p>
    <w:p w:rsidR="00E9299B" w:rsidRPr="003E67FF" w:rsidRDefault="00E9299B" w:rsidP="00E9299B">
      <w:pPr>
        <w:pStyle w:val="Lijstalinea"/>
        <w:numPr>
          <w:ilvl w:val="0"/>
          <w:numId w:val="13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Meer dan 50% van de joggers doet dat niet georganiseerd</w:t>
      </w:r>
    </w:p>
    <w:p w:rsidR="00E9299B" w:rsidRPr="003E67FF" w:rsidRDefault="00E9299B" w:rsidP="00E9299B">
      <w:pPr>
        <w:pStyle w:val="Lijstalinea"/>
        <w:numPr>
          <w:ilvl w:val="0"/>
          <w:numId w:val="13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Loopsport staat op 2de plaats van de populairste sporten</w:t>
      </w:r>
    </w:p>
    <w:p w:rsidR="00E9299B" w:rsidRPr="003E67FF" w:rsidRDefault="00E9299B" w:rsidP="00E9299B">
      <w:pPr>
        <w:rPr>
          <w:rFonts w:ascii="Trebuchet MS" w:hAnsi="Trebuchet MS"/>
        </w:rPr>
      </w:pPr>
    </w:p>
    <w:p w:rsidR="00E9299B" w:rsidRPr="003E67FF" w:rsidRDefault="00E9299B" w:rsidP="00802CCE">
      <w:pPr>
        <w:rPr>
          <w:rFonts w:ascii="Trebuchet MS" w:hAnsi="Trebuchet MS"/>
        </w:rPr>
      </w:pPr>
    </w:p>
    <w:p w:rsidR="00E9299B" w:rsidRPr="003E67FF" w:rsidRDefault="00E9299B" w:rsidP="00E9299B">
      <w:pPr>
        <w:rPr>
          <w:rStyle w:val="Intensievebenadrukking"/>
        </w:rPr>
      </w:pPr>
      <w:r w:rsidRPr="003E67FF">
        <w:rPr>
          <w:rStyle w:val="Intensievebenadrukking"/>
        </w:rPr>
        <w:t>De Vlaamse Atletiekliga</w:t>
      </w:r>
    </w:p>
    <w:p w:rsidR="00E9299B" w:rsidRPr="003E67FF" w:rsidRDefault="00E9299B" w:rsidP="00E9299B">
      <w:pPr>
        <w:pStyle w:val="Lijstalinea"/>
        <w:numPr>
          <w:ilvl w:val="0"/>
          <w:numId w:val="14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Heeft 23.353 competitieleden vs. 7.834 recreanten</w:t>
      </w:r>
    </w:p>
    <w:p w:rsidR="00AD1916" w:rsidRPr="003E67FF" w:rsidRDefault="00AD1916" w:rsidP="00AD1916">
      <w:pP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>De BC stelt in vraag hoeveel van deze “competitieleden” echt als competitieleden kunnen beschouwd worden. Paula zal een verdere analyse op basis van wedstrijddeelname opmaken en versturen.</w:t>
      </w:r>
    </w:p>
    <w:p w:rsidR="00E9299B" w:rsidRPr="003E67FF" w:rsidRDefault="00E9299B" w:rsidP="00E9299B">
      <w:pPr>
        <w:pStyle w:val="Lijstalinea"/>
        <w:numPr>
          <w:ilvl w:val="0"/>
          <w:numId w:val="14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Hoofdzakelijk een volwassen aanbod voor recreanten</w:t>
      </w:r>
    </w:p>
    <w:p w:rsidR="00E9299B" w:rsidRPr="003E67FF" w:rsidRDefault="00E9299B" w:rsidP="00E9299B">
      <w:pPr>
        <w:pStyle w:val="Lijstalinea"/>
        <w:numPr>
          <w:ilvl w:val="0"/>
          <w:numId w:val="14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Bij de jongeren is de instroom U14 groter dan de drop-out</w:t>
      </w:r>
    </w:p>
    <w:p w:rsidR="00AD1916" w:rsidRPr="003E67FF" w:rsidRDefault="00AD1916" w:rsidP="00802CCE">
      <w:pPr>
        <w:rPr>
          <w:rFonts w:ascii="Trebuchet MS" w:hAnsi="Trebuchet MS"/>
          <w:color w:val="6E9400" w:themeColor="accent1" w:themeShade="BF"/>
        </w:rPr>
      </w:pPr>
    </w:p>
    <w:p w:rsidR="00AD1916" w:rsidRPr="003E67FF" w:rsidRDefault="00AD1916" w:rsidP="00802CCE">
      <w:pP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 xml:space="preserve">De BC vraagt om een vergelijking te maken tussen de aansluiting bij de Vlaamse Atletiekliga en bij een andere sportfederatie. </w:t>
      </w:r>
    </w:p>
    <w:p w:rsidR="00AD1916" w:rsidRPr="003E67FF" w:rsidRDefault="00AD1916" w:rsidP="00802CCE">
      <w:pPr>
        <w:rPr>
          <w:rFonts w:ascii="Trebuchet MS" w:hAnsi="Trebuchet MS"/>
        </w:rPr>
      </w:pPr>
    </w:p>
    <w:p w:rsidR="00E9299B" w:rsidRPr="003E67FF" w:rsidRDefault="00E9299B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Als de Vlaamse Atletiekliga meer joggers wil aantrekken is een essentiële vraag welke </w:t>
      </w:r>
      <w:r w:rsidRPr="003E67FF">
        <w:rPr>
          <w:rFonts w:ascii="Trebuchet MS" w:hAnsi="Trebuchet MS"/>
          <w:b/>
        </w:rPr>
        <w:t>meerwaarde we voor die doelgroep</w:t>
      </w:r>
      <w:r w:rsidRPr="003E67FF">
        <w:rPr>
          <w:rFonts w:ascii="Trebuchet MS" w:hAnsi="Trebuchet MS"/>
        </w:rPr>
        <w:t xml:space="preserve"> kunnen creëren.</w:t>
      </w:r>
    </w:p>
    <w:p w:rsidR="00E9299B" w:rsidRPr="003E67FF" w:rsidRDefault="00E9299B" w:rsidP="00E9299B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Er wordt gedacht aan:</w:t>
      </w:r>
    </w:p>
    <w:p w:rsidR="00E9299B" w:rsidRPr="003E67FF" w:rsidRDefault="00E9299B" w:rsidP="00E9299B">
      <w:pPr>
        <w:pStyle w:val="Lijstalinea"/>
        <w:numPr>
          <w:ilvl w:val="0"/>
          <w:numId w:val="15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het creëren van een sociale context </w:t>
      </w:r>
    </w:p>
    <w:p w:rsidR="00E9299B" w:rsidRPr="003E67FF" w:rsidRDefault="00E9299B" w:rsidP="00E9299B">
      <w:pPr>
        <w:pStyle w:val="Lijstalinea"/>
        <w:numPr>
          <w:ilvl w:val="0"/>
          <w:numId w:val="15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het aanbieden van jeugdopleiding tijdens recreatieve trainingen voor volwassenen</w:t>
      </w:r>
    </w:p>
    <w:p w:rsidR="00E9299B" w:rsidRPr="003E67FF" w:rsidRDefault="00E9299B" w:rsidP="00E9299B">
      <w:pPr>
        <w:pStyle w:val="Lijstalinea"/>
        <w:numPr>
          <w:ilvl w:val="0"/>
          <w:numId w:val="15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het aanbieden van kwaliteitsvolle begeleiding</w:t>
      </w:r>
    </w:p>
    <w:p w:rsidR="00E9299B" w:rsidRPr="003E67FF" w:rsidRDefault="00E9299B" w:rsidP="00E9299B">
      <w:pPr>
        <w:pStyle w:val="Lijstalinea"/>
        <w:numPr>
          <w:ilvl w:val="0"/>
          <w:numId w:val="15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het aanbieden van een opvolgtraject (loopgroepen)</w:t>
      </w:r>
    </w:p>
    <w:p w:rsidR="00E9299B" w:rsidRPr="003E67FF" w:rsidRDefault="00477642" w:rsidP="00802CCE">
      <w:pP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 xml:space="preserve">De optie om de korting voor VAL-leden bij </w:t>
      </w:r>
      <w:proofErr w:type="spellStart"/>
      <w:r w:rsidRPr="003E67FF">
        <w:rPr>
          <w:rFonts w:ascii="Trebuchet MS" w:hAnsi="Trebuchet MS"/>
          <w:color w:val="6E9400" w:themeColor="accent1" w:themeShade="BF"/>
        </w:rPr>
        <w:t>joggings</w:t>
      </w:r>
      <w:proofErr w:type="spellEnd"/>
      <w:r w:rsidRPr="003E67FF">
        <w:rPr>
          <w:rFonts w:ascii="Trebuchet MS" w:hAnsi="Trebuchet MS"/>
          <w:color w:val="6E9400" w:themeColor="accent1" w:themeShade="BF"/>
        </w:rPr>
        <w:t xml:space="preserve"> opnieuw in te voeren wordt besproken doch dan is een voorinschrijving nodig om het praktisch haalbaar te houden voor de organisatie. Is dat een optie?</w:t>
      </w:r>
    </w:p>
    <w:p w:rsidR="00477642" w:rsidRPr="003E67FF" w:rsidRDefault="00477642" w:rsidP="00802CCE">
      <w:pPr>
        <w:rPr>
          <w:rFonts w:ascii="Trebuchet MS" w:hAnsi="Trebuchet MS"/>
        </w:rPr>
      </w:pPr>
    </w:p>
    <w:p w:rsidR="00477642" w:rsidRPr="003E67FF" w:rsidRDefault="00477642" w:rsidP="0093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6E9400" w:themeColor="accent1" w:themeShade="BF"/>
        </w:rPr>
      </w:pPr>
      <w:r w:rsidRPr="003E67FF">
        <w:rPr>
          <w:rFonts w:ascii="Trebuchet MS" w:hAnsi="Trebuchet MS"/>
          <w:b/>
          <w:color w:val="6E9400" w:themeColor="accent1" w:themeShade="BF"/>
        </w:rPr>
        <w:t>Ter voorbereiding van de volgende vergadering wordt aan de commissiel</w:t>
      </w:r>
      <w:r w:rsidR="00F863FC">
        <w:rPr>
          <w:rFonts w:ascii="Trebuchet MS" w:hAnsi="Trebuchet MS"/>
          <w:b/>
          <w:color w:val="6E9400" w:themeColor="accent1" w:themeShade="BF"/>
        </w:rPr>
        <w:t>e</w:t>
      </w:r>
      <w:r w:rsidRPr="003E67FF">
        <w:rPr>
          <w:rFonts w:ascii="Trebuchet MS" w:hAnsi="Trebuchet MS"/>
          <w:b/>
          <w:color w:val="6E9400" w:themeColor="accent1" w:themeShade="BF"/>
        </w:rPr>
        <w:t xml:space="preserve">den gevraagd na te denken over </w:t>
      </w:r>
      <w:proofErr w:type="spellStart"/>
      <w:r w:rsidRPr="003E67FF">
        <w:rPr>
          <w:rFonts w:ascii="Trebuchet MS" w:hAnsi="Trebuchet MS"/>
          <w:b/>
          <w:color w:val="6E9400" w:themeColor="accent1" w:themeShade="BF"/>
        </w:rPr>
        <w:t>meerwaarden</w:t>
      </w:r>
      <w:proofErr w:type="spellEnd"/>
      <w:r w:rsidRPr="003E67FF">
        <w:rPr>
          <w:rFonts w:ascii="Trebuchet MS" w:hAnsi="Trebuchet MS"/>
          <w:b/>
          <w:color w:val="6E9400" w:themeColor="accent1" w:themeShade="BF"/>
        </w:rPr>
        <w:t xml:space="preserve"> die een atletiekvereniging kan bieden aan joggers.</w:t>
      </w:r>
    </w:p>
    <w:p w:rsidR="00477642" w:rsidRPr="003E67FF" w:rsidRDefault="00477642" w:rsidP="00802CCE">
      <w:pPr>
        <w:rPr>
          <w:rFonts w:ascii="Trebuchet MS" w:hAnsi="Trebuchet MS"/>
        </w:rPr>
      </w:pPr>
    </w:p>
    <w:p w:rsidR="00E9299B" w:rsidRPr="003E67FF" w:rsidRDefault="00E9299B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Het recreatieve aanbod van de federatie kreeg een plaats binnen de federatie, naast “competitie” en “jeugd”.</w:t>
      </w:r>
    </w:p>
    <w:p w:rsidR="0066281D" w:rsidRPr="003E67FF" w:rsidRDefault="0066281D" w:rsidP="00802CCE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De naam “Running &amp; co” zal fungeren als merknaam voor de recreatieve zuil.</w:t>
      </w:r>
    </w:p>
    <w:p w:rsidR="0066281D" w:rsidRPr="003E67FF" w:rsidRDefault="00477642" w:rsidP="003E67FF">
      <w:pPr>
        <w:pStyle w:val="Lijstalinea"/>
        <w:numPr>
          <w:ilvl w:val="0"/>
          <w:numId w:val="35"/>
        </w:numP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>De BC meent dat het oprichten van een facebookgroep “</w:t>
      </w:r>
      <w:proofErr w:type="spellStart"/>
      <w:r w:rsidRPr="003E67FF">
        <w:rPr>
          <w:rFonts w:ascii="Trebuchet MS" w:hAnsi="Trebuchet MS"/>
          <w:color w:val="6E9400" w:themeColor="accent1" w:themeShade="BF"/>
        </w:rPr>
        <w:t>Running&amp;co</w:t>
      </w:r>
      <w:proofErr w:type="spellEnd"/>
      <w:r w:rsidRPr="003E67FF">
        <w:rPr>
          <w:rFonts w:ascii="Trebuchet MS" w:hAnsi="Trebuchet MS"/>
          <w:color w:val="6E9400" w:themeColor="accent1" w:themeShade="BF"/>
        </w:rPr>
        <w:t xml:space="preserve">” de uitstraling van de merknaam kan bevorderen. </w:t>
      </w:r>
    </w:p>
    <w:p w:rsidR="00477642" w:rsidRPr="003E67FF" w:rsidRDefault="00477642" w:rsidP="003E67FF">
      <w:pPr>
        <w:pStyle w:val="Lijstalinea"/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 xml:space="preserve">Er moet eerst goed nagedacht worden over het concept van de Facebookgroep: welke info willen we hierop zien? Nuttige tips voorlopers? Verslagen van </w:t>
      </w:r>
      <w:proofErr w:type="spellStart"/>
      <w:r w:rsidRPr="003E67FF">
        <w:rPr>
          <w:rFonts w:ascii="Trebuchet MS" w:hAnsi="Trebuchet MS"/>
          <w:color w:val="6E9400" w:themeColor="accent1" w:themeShade="BF"/>
        </w:rPr>
        <w:t>joggings</w:t>
      </w:r>
      <w:proofErr w:type="spellEnd"/>
      <w:r w:rsidRPr="003E67FF">
        <w:rPr>
          <w:rFonts w:ascii="Trebuchet MS" w:hAnsi="Trebuchet MS"/>
          <w:color w:val="6E9400" w:themeColor="accent1" w:themeShade="BF"/>
        </w:rPr>
        <w:t>? Wie kan info plaatsen? …</w:t>
      </w:r>
    </w:p>
    <w:p w:rsidR="00933C09" w:rsidRPr="003E67FF" w:rsidRDefault="00933C09" w:rsidP="00477642">
      <w:pPr>
        <w:pStyle w:val="Lijstalinea"/>
        <w:rPr>
          <w:rFonts w:ascii="Trebuchet MS" w:hAnsi="Trebuchet MS"/>
          <w:color w:val="4A3521" w:themeColor="accent5" w:themeShade="80"/>
        </w:rPr>
      </w:pPr>
    </w:p>
    <w:p w:rsidR="00477642" w:rsidRPr="003E67FF" w:rsidRDefault="00477642" w:rsidP="0093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6E9400" w:themeColor="accent1" w:themeShade="BF"/>
        </w:rPr>
      </w:pPr>
      <w:r w:rsidRPr="003E67FF">
        <w:rPr>
          <w:rFonts w:ascii="Trebuchet MS" w:hAnsi="Trebuchet MS"/>
          <w:b/>
          <w:color w:val="6E9400" w:themeColor="accent1" w:themeShade="BF"/>
        </w:rPr>
        <w:t xml:space="preserve">Ter voorbereiding van de volgende vergadering wordt aan de commissieleden gevraagd na te denken over de invulling </w:t>
      </w:r>
      <w:r w:rsidR="00933C09" w:rsidRPr="003E67FF">
        <w:rPr>
          <w:rFonts w:ascii="Trebuchet MS" w:hAnsi="Trebuchet MS"/>
          <w:b/>
          <w:color w:val="6E9400" w:themeColor="accent1" w:themeShade="BF"/>
        </w:rPr>
        <w:t xml:space="preserve">en het beheer </w:t>
      </w:r>
      <w:r w:rsidRPr="003E67FF">
        <w:rPr>
          <w:rFonts w:ascii="Trebuchet MS" w:hAnsi="Trebuchet MS"/>
          <w:b/>
          <w:color w:val="6E9400" w:themeColor="accent1" w:themeShade="BF"/>
        </w:rPr>
        <w:t>van een Facebookpagina</w:t>
      </w:r>
      <w:r w:rsidR="00933C09" w:rsidRPr="003E67FF">
        <w:rPr>
          <w:rFonts w:ascii="Trebuchet MS" w:hAnsi="Trebuchet MS"/>
          <w:b/>
          <w:color w:val="6E9400" w:themeColor="accent1" w:themeShade="BF"/>
        </w:rPr>
        <w:t>.</w:t>
      </w:r>
    </w:p>
    <w:p w:rsidR="0066281D" w:rsidRPr="003E67FF" w:rsidRDefault="0066281D" w:rsidP="00802CCE">
      <w:pPr>
        <w:rPr>
          <w:rFonts w:ascii="Trebuchet MS" w:hAnsi="Trebuchet MS"/>
        </w:rPr>
      </w:pPr>
    </w:p>
    <w:p w:rsidR="00477642" w:rsidRPr="003E67FF" w:rsidRDefault="00477642" w:rsidP="00477642">
      <w:pPr>
        <w:pStyle w:val="Lijstalinea"/>
        <w:numPr>
          <w:ilvl w:val="0"/>
          <w:numId w:val="30"/>
        </w:numP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 xml:space="preserve">De BC vraagt of een rechtstreekse link naar </w:t>
      </w:r>
      <w:proofErr w:type="spellStart"/>
      <w:r w:rsidRPr="003E67FF">
        <w:rPr>
          <w:rFonts w:ascii="Trebuchet MS" w:hAnsi="Trebuchet MS"/>
          <w:color w:val="6E9400" w:themeColor="accent1" w:themeShade="BF"/>
        </w:rPr>
        <w:t>Running&amp;co</w:t>
      </w:r>
      <w:proofErr w:type="spellEnd"/>
      <w:r w:rsidRPr="003E67FF">
        <w:rPr>
          <w:rFonts w:ascii="Trebuchet MS" w:hAnsi="Trebuchet MS"/>
          <w:color w:val="6E9400" w:themeColor="accent1" w:themeShade="BF"/>
        </w:rPr>
        <w:t xml:space="preserve"> kan voorzien worden. Deze </w:t>
      </w:r>
      <w:r w:rsidRPr="00FC1A8A">
        <w:rPr>
          <w:rFonts w:ascii="Trebuchet MS" w:hAnsi="Trebuchet MS"/>
          <w:color w:val="6E9400"/>
        </w:rPr>
        <w:t xml:space="preserve">bestaat: </w:t>
      </w:r>
      <w:hyperlink r:id="rId10" w:history="1">
        <w:r w:rsidRPr="00FC1A8A">
          <w:rPr>
            <w:rStyle w:val="Hyperlink"/>
            <w:rFonts w:ascii="Trebuchet MS" w:hAnsi="Trebuchet MS"/>
            <w:color w:val="6E9400"/>
          </w:rPr>
          <w:t>www.atletiek.be/recreatie</w:t>
        </w:r>
      </w:hyperlink>
      <w:r w:rsidRPr="00FC1A8A">
        <w:rPr>
          <w:rFonts w:ascii="Trebuchet MS" w:hAnsi="Trebuchet MS"/>
          <w:color w:val="6E9400"/>
        </w:rPr>
        <w:t xml:space="preserve">. </w:t>
      </w:r>
      <w:r w:rsidR="00FC1A8A" w:rsidRPr="00FC1A8A">
        <w:rPr>
          <w:rFonts w:ascii="Trebuchet MS" w:hAnsi="Trebuchet MS"/>
          <w:color w:val="6E9400"/>
        </w:rPr>
        <w:t xml:space="preserve">Paula vraagt na of deze kan gewijzigd worden in </w:t>
      </w:r>
      <w:hyperlink r:id="rId11" w:history="1">
        <w:r w:rsidR="00FC1A8A" w:rsidRPr="00FC1A8A">
          <w:rPr>
            <w:rStyle w:val="Hyperlink"/>
            <w:rFonts w:ascii="Trebuchet MS" w:hAnsi="Trebuchet MS"/>
            <w:color w:val="6E9400"/>
          </w:rPr>
          <w:t>www.atletiek.be/Runningenco</w:t>
        </w:r>
      </w:hyperlink>
      <w:r w:rsidR="00FC1A8A" w:rsidRPr="00FC1A8A">
        <w:rPr>
          <w:rFonts w:ascii="Trebuchet MS" w:hAnsi="Trebuchet MS"/>
          <w:color w:val="6E9400"/>
        </w:rPr>
        <w:t xml:space="preserve"> .</w:t>
      </w:r>
    </w:p>
    <w:p w:rsidR="00477642" w:rsidRPr="003E67FF" w:rsidRDefault="00477642" w:rsidP="00802CCE">
      <w:pPr>
        <w:rPr>
          <w:rFonts w:ascii="Trebuchet MS" w:hAnsi="Trebuchet MS"/>
          <w:color w:val="6E9400" w:themeColor="accent1" w:themeShade="BF"/>
        </w:rPr>
      </w:pPr>
    </w:p>
    <w:p w:rsidR="00477642" w:rsidRPr="003E67FF" w:rsidRDefault="003E67FF" w:rsidP="00477642">
      <w:pPr>
        <w:pStyle w:val="Lijstalinea"/>
        <w:numPr>
          <w:ilvl w:val="0"/>
          <w:numId w:val="30"/>
        </w:numP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>De BC vraagt</w:t>
      </w:r>
      <w:r w:rsidR="00477642" w:rsidRPr="003E67FF">
        <w:rPr>
          <w:rFonts w:ascii="Trebuchet MS" w:hAnsi="Trebuchet MS"/>
          <w:color w:val="6E9400" w:themeColor="accent1" w:themeShade="BF"/>
        </w:rPr>
        <w:t xml:space="preserve"> om een nieuwe logo te maken voor Start </w:t>
      </w:r>
      <w:proofErr w:type="spellStart"/>
      <w:r w:rsidR="00477642" w:rsidRPr="003E67FF">
        <w:rPr>
          <w:rFonts w:ascii="Trebuchet MS" w:hAnsi="Trebuchet MS"/>
          <w:color w:val="6E9400" w:themeColor="accent1" w:themeShade="BF"/>
        </w:rPr>
        <w:t>to</w:t>
      </w:r>
      <w:proofErr w:type="spellEnd"/>
      <w:r w:rsidR="00477642" w:rsidRPr="003E67FF">
        <w:rPr>
          <w:rFonts w:ascii="Trebuchet MS" w:hAnsi="Trebuchet MS"/>
          <w:color w:val="6E9400" w:themeColor="accent1" w:themeShade="BF"/>
        </w:rPr>
        <w:t xml:space="preserve"> Run, in combinatie met het logo van </w:t>
      </w:r>
      <w:proofErr w:type="spellStart"/>
      <w:r w:rsidR="00477642" w:rsidRPr="003E67FF">
        <w:rPr>
          <w:rFonts w:ascii="Trebuchet MS" w:hAnsi="Trebuchet MS"/>
          <w:color w:val="6E9400" w:themeColor="accent1" w:themeShade="BF"/>
        </w:rPr>
        <w:t>Running&amp;co</w:t>
      </w:r>
      <w:proofErr w:type="spellEnd"/>
      <w:r w:rsidR="00477642" w:rsidRPr="003E67FF">
        <w:rPr>
          <w:rFonts w:ascii="Trebuchet MS" w:hAnsi="Trebuchet MS"/>
          <w:color w:val="6E9400" w:themeColor="accent1" w:themeShade="BF"/>
        </w:rPr>
        <w:t>.</w:t>
      </w:r>
    </w:p>
    <w:p w:rsidR="00477642" w:rsidRPr="003E67FF" w:rsidRDefault="00477642" w:rsidP="00802CCE">
      <w:pPr>
        <w:rPr>
          <w:rFonts w:ascii="Trebuchet MS" w:hAnsi="Trebuchet MS"/>
        </w:rPr>
      </w:pPr>
    </w:p>
    <w:p w:rsidR="0066281D" w:rsidRPr="003E67FF" w:rsidRDefault="0066281D" w:rsidP="003E67FF">
      <w:pPr>
        <w:pStyle w:val="Kop4"/>
        <w:rPr>
          <w:rStyle w:val="Intensievebenadrukking"/>
          <w:rFonts w:ascii="Verdana" w:hAnsi="Verdana"/>
        </w:rPr>
      </w:pPr>
      <w:r w:rsidRPr="003E67FF">
        <w:rPr>
          <w:rStyle w:val="Intensievebenadrukking"/>
          <w:rFonts w:ascii="Verdana" w:hAnsi="Verdana"/>
        </w:rPr>
        <w:t>Uitdagingen 2017-2020</w:t>
      </w:r>
    </w:p>
    <w:p w:rsidR="0066281D" w:rsidRPr="003E67FF" w:rsidRDefault="0066281D" w:rsidP="0066281D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Binding van “vrije sporters”</w:t>
      </w:r>
    </w:p>
    <w:p w:rsidR="0066281D" w:rsidRPr="003E67FF" w:rsidRDefault="0066281D" w:rsidP="0066281D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Aansluiting van loopgroepen faciliteren</w:t>
      </w:r>
    </w:p>
    <w:p w:rsidR="0066281D" w:rsidRPr="003E67FF" w:rsidRDefault="0066281D" w:rsidP="0066281D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Ondersteuning van het begeleidingskader</w:t>
      </w:r>
    </w:p>
    <w:p w:rsidR="0066281D" w:rsidRPr="003E67FF" w:rsidRDefault="0066281D" w:rsidP="0066281D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Recreatie-atletiek (14+) promoten</w:t>
      </w:r>
    </w:p>
    <w:p w:rsidR="00957DCF" w:rsidRPr="00FC1A8A" w:rsidRDefault="0066281D" w:rsidP="00957DCF">
      <w:pPr>
        <w:pStyle w:val="Lijstalinea"/>
        <w:numPr>
          <w:ilvl w:val="0"/>
          <w:numId w:val="16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Laagdrempelig aanbod voor doelgroepen promoten</w:t>
      </w:r>
    </w:p>
    <w:p w:rsidR="00957DCF" w:rsidRPr="00957DCF" w:rsidRDefault="00957DCF" w:rsidP="00957DCF">
      <w:pPr>
        <w:rPr>
          <w:rFonts w:ascii="Trebuchet MS" w:hAnsi="Trebuchet MS"/>
        </w:rPr>
      </w:pPr>
    </w:p>
    <w:p w:rsidR="0066281D" w:rsidRPr="003E67FF" w:rsidRDefault="0066281D" w:rsidP="0066281D">
      <w:pPr>
        <w:rPr>
          <w:rFonts w:ascii="Trebuchet MS" w:hAnsi="Trebuchet MS"/>
        </w:rPr>
      </w:pPr>
    </w:p>
    <w:p w:rsidR="0066281D" w:rsidRPr="003E67FF" w:rsidRDefault="0066281D" w:rsidP="0066281D">
      <w:pPr>
        <w:rPr>
          <w:rFonts w:ascii="Trebuchet MS" w:hAnsi="Trebuchet MS"/>
        </w:rPr>
      </w:pPr>
      <w:r w:rsidRPr="003E67FF">
        <w:rPr>
          <w:rFonts w:ascii="Trebuchet MS" w:hAnsi="Trebuchet MS"/>
        </w:rPr>
        <w:t>Er werden twee projecten ingediend bij Sport Vlaanderen in het kader van de</w:t>
      </w:r>
      <w:r w:rsidRPr="003E67FF">
        <w:rPr>
          <w:rFonts w:ascii="Trebuchet MS" w:hAnsi="Trebuchet MS"/>
          <w:color w:val="6E9400" w:themeColor="accent1" w:themeShade="BF"/>
        </w:rPr>
        <w:t xml:space="preserve"> </w:t>
      </w:r>
      <w:r w:rsidRPr="003E67FF">
        <w:rPr>
          <w:rFonts w:ascii="Trebuchet MS" w:hAnsi="Trebuchet MS"/>
          <w:b/>
          <w:color w:val="6E9400" w:themeColor="accent1" w:themeShade="BF"/>
        </w:rPr>
        <w:t>Projectsubsidie voor “Laagdrempelig Sporten”</w:t>
      </w:r>
      <w:r w:rsidRPr="003E67FF">
        <w:rPr>
          <w:rFonts w:ascii="Trebuchet MS" w:hAnsi="Trebuchet MS"/>
          <w:color w:val="6E9400" w:themeColor="accent1" w:themeShade="BF"/>
        </w:rPr>
        <w:t>:</w:t>
      </w:r>
    </w:p>
    <w:p w:rsidR="0066281D" w:rsidRPr="003E67FF" w:rsidRDefault="0066281D" w:rsidP="0066281D">
      <w:pPr>
        <w:pStyle w:val="Lijstalinea"/>
        <w:numPr>
          <w:ilvl w:val="0"/>
          <w:numId w:val="17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Project “Loopomlopen”</w:t>
      </w:r>
    </w:p>
    <w:p w:rsidR="0066281D" w:rsidRPr="003E67FF" w:rsidRDefault="0066281D" w:rsidP="0066281D">
      <w:pPr>
        <w:pStyle w:val="Lijstalinea"/>
        <w:numPr>
          <w:ilvl w:val="0"/>
          <w:numId w:val="17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Recreatiesportfonds</w:t>
      </w:r>
    </w:p>
    <w:p w:rsidR="0066281D" w:rsidRPr="003E67FF" w:rsidRDefault="0066281D" w:rsidP="0066281D">
      <w:pPr>
        <w:rPr>
          <w:rFonts w:ascii="Trebuchet MS" w:hAnsi="Trebuchet MS"/>
        </w:rPr>
      </w:pPr>
    </w:p>
    <w:p w:rsidR="0066281D" w:rsidRPr="00957DCF" w:rsidRDefault="00E73AF4" w:rsidP="003E67FF">
      <w:pPr>
        <w:pStyle w:val="Lijstalinea"/>
        <w:rPr>
          <w:rStyle w:val="Intensievebenadrukking"/>
          <w:rFonts w:asciiTheme="majorHAnsi" w:hAnsiTheme="majorHAnsi"/>
          <w:i w:val="0"/>
          <w:color w:val="6E9400" w:themeColor="accent1" w:themeShade="BF"/>
          <w:sz w:val="24"/>
        </w:rPr>
      </w:pPr>
      <w:r w:rsidRPr="00957DCF">
        <w:rPr>
          <w:rStyle w:val="Intensievebenadrukking"/>
          <w:rFonts w:asciiTheme="majorHAnsi" w:hAnsiTheme="majorHAnsi"/>
          <w:i w:val="0"/>
          <w:color w:val="6E9400" w:themeColor="accent1" w:themeShade="BF"/>
          <w:sz w:val="24"/>
        </w:rPr>
        <w:t>Project “Loopomlopen”</w:t>
      </w:r>
    </w:p>
    <w:p w:rsidR="00E73AF4" w:rsidRPr="003E67FF" w:rsidRDefault="00E73AF4" w:rsidP="00E73AF4">
      <w:pPr>
        <w:ind w:left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t>Wat?</w:t>
      </w:r>
    </w:p>
    <w:p w:rsidR="0066281D" w:rsidRPr="003E67FF" w:rsidRDefault="0066281D" w:rsidP="00E73AF4">
      <w:pPr>
        <w:ind w:left="709"/>
        <w:rPr>
          <w:rFonts w:ascii="Trebuchet MS" w:hAnsi="Trebuchet MS"/>
        </w:rPr>
      </w:pPr>
      <w:r w:rsidRPr="003E67FF">
        <w:rPr>
          <w:rFonts w:ascii="Trebuchet MS" w:hAnsi="Trebuchet MS"/>
        </w:rPr>
        <w:t>77 bewegwijzerde omlopen in Vlaanderen</w:t>
      </w:r>
    </w:p>
    <w:p w:rsidR="0066281D" w:rsidRPr="003E67FF" w:rsidRDefault="0066281D" w:rsidP="00E73AF4">
      <w:pPr>
        <w:ind w:left="709"/>
        <w:rPr>
          <w:rFonts w:ascii="Trebuchet MS" w:hAnsi="Trebuchet MS"/>
        </w:rPr>
      </w:pPr>
      <w:r w:rsidRPr="003E67FF">
        <w:rPr>
          <w:rFonts w:ascii="Trebuchet MS" w:hAnsi="Trebuchet MS"/>
        </w:rPr>
        <w:t>https://www.atletiek.be/recreatie/running#loopomlopen</w:t>
      </w:r>
    </w:p>
    <w:p w:rsidR="0066281D" w:rsidRPr="003E67FF" w:rsidRDefault="0066281D" w:rsidP="0066281D">
      <w:pPr>
        <w:rPr>
          <w:rFonts w:ascii="Trebuchet MS" w:hAnsi="Trebuchet MS"/>
        </w:rPr>
      </w:pPr>
    </w:p>
    <w:p w:rsidR="00E73AF4" w:rsidRPr="003E67FF" w:rsidRDefault="00E73AF4" w:rsidP="00E73AF4">
      <w:pPr>
        <w:ind w:left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t>Doel</w:t>
      </w:r>
    </w:p>
    <w:p w:rsidR="00E73AF4" w:rsidRPr="003E67FF" w:rsidRDefault="00E73AF4" w:rsidP="00E73AF4">
      <w:pPr>
        <w:pStyle w:val="Lijstalinea"/>
        <w:numPr>
          <w:ilvl w:val="0"/>
          <w:numId w:val="20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Running stimuleren in een georganiseerd verband</w:t>
      </w:r>
    </w:p>
    <w:p w:rsidR="00E73AF4" w:rsidRPr="003E67FF" w:rsidRDefault="00E73AF4" w:rsidP="00E73AF4">
      <w:pPr>
        <w:pStyle w:val="Lijstalinea"/>
        <w:numPr>
          <w:ilvl w:val="0"/>
          <w:numId w:val="20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Loopgroepen stimuleren</w:t>
      </w:r>
    </w:p>
    <w:p w:rsidR="00E73AF4" w:rsidRPr="003E67FF" w:rsidRDefault="00E73AF4" w:rsidP="00E73AF4">
      <w:pPr>
        <w:pStyle w:val="Lijstalinea"/>
        <w:numPr>
          <w:ilvl w:val="0"/>
          <w:numId w:val="20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Doorstroming naar de verenigingen stimuleren</w:t>
      </w:r>
    </w:p>
    <w:p w:rsidR="0066281D" w:rsidRPr="003E67FF" w:rsidRDefault="00E73AF4" w:rsidP="00E73AF4">
      <w:pPr>
        <w:pStyle w:val="Lijstalinea"/>
        <w:numPr>
          <w:ilvl w:val="0"/>
          <w:numId w:val="21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Meer recreanten in de federatie</w:t>
      </w:r>
    </w:p>
    <w:p w:rsidR="00E73AF4" w:rsidRPr="003E67FF" w:rsidRDefault="00E73AF4" w:rsidP="00E73AF4">
      <w:pPr>
        <w:ind w:left="709"/>
        <w:rPr>
          <w:rFonts w:ascii="Trebuchet MS" w:hAnsi="Trebuchet MS"/>
        </w:rPr>
      </w:pPr>
    </w:p>
    <w:p w:rsidR="00E73AF4" w:rsidRPr="003E67FF" w:rsidRDefault="00E73AF4" w:rsidP="00E73AF4">
      <w:pPr>
        <w:ind w:left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t>Middel</w:t>
      </w:r>
    </w:p>
    <w:p w:rsidR="00E73AF4" w:rsidRPr="003E67FF" w:rsidRDefault="00E73AF4" w:rsidP="00E73AF4">
      <w:pPr>
        <w:ind w:left="709"/>
        <w:rPr>
          <w:rFonts w:ascii="Trebuchet MS" w:hAnsi="Trebuchet MS"/>
        </w:rPr>
      </w:pPr>
      <w:proofErr w:type="spellStart"/>
      <w:r w:rsidRPr="003E67FF">
        <w:rPr>
          <w:rFonts w:ascii="Trebuchet MS" w:hAnsi="Trebuchet MS"/>
        </w:rPr>
        <w:t>StRun</w:t>
      </w:r>
      <w:proofErr w:type="spellEnd"/>
      <w:r w:rsidRPr="003E67FF">
        <w:rPr>
          <w:rFonts w:ascii="Trebuchet MS" w:hAnsi="Trebuchet MS"/>
        </w:rPr>
        <w:t xml:space="preserve"> of Keep Running organiseren op de Loopomlopen</w:t>
      </w:r>
    </w:p>
    <w:p w:rsidR="00E73AF4" w:rsidRPr="003E67FF" w:rsidRDefault="00E73AF4" w:rsidP="00E73AF4">
      <w:pPr>
        <w:rPr>
          <w:rFonts w:ascii="Trebuchet MS" w:hAnsi="Trebuchet MS"/>
        </w:rPr>
      </w:pPr>
    </w:p>
    <w:p w:rsidR="00E73AF4" w:rsidRPr="003E67FF" w:rsidRDefault="00E73AF4" w:rsidP="00E73AF4">
      <w:pPr>
        <w:ind w:left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t>Timing</w:t>
      </w:r>
    </w:p>
    <w:p w:rsidR="00E73AF4" w:rsidRPr="003E67FF" w:rsidRDefault="00E73AF4" w:rsidP="00E73AF4">
      <w:pPr>
        <w:ind w:left="709"/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2017</w:t>
      </w:r>
    </w:p>
    <w:p w:rsidR="00E73AF4" w:rsidRPr="003E67FF" w:rsidRDefault="00E73AF4" w:rsidP="00E73AF4">
      <w:pPr>
        <w:pStyle w:val="Lijstalinea"/>
        <w:numPr>
          <w:ilvl w:val="0"/>
          <w:numId w:val="22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Uitwerking van project</w:t>
      </w:r>
    </w:p>
    <w:p w:rsidR="00E73AF4" w:rsidRPr="003E67FF" w:rsidRDefault="00E73AF4" w:rsidP="00E73AF4">
      <w:pPr>
        <w:pStyle w:val="Lijstalinea"/>
        <w:numPr>
          <w:ilvl w:val="0"/>
          <w:numId w:val="22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Ontwikkelen van ondersteunend materiaal begeleiders + APP</w:t>
      </w:r>
    </w:p>
    <w:p w:rsidR="00E73AF4" w:rsidRPr="003E67FF" w:rsidRDefault="00E73AF4" w:rsidP="00E73AF4">
      <w:pPr>
        <w:pStyle w:val="Lijstalinea"/>
        <w:numPr>
          <w:ilvl w:val="0"/>
          <w:numId w:val="22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Poule van loopbegeleiders</w:t>
      </w:r>
    </w:p>
    <w:p w:rsidR="00E73AF4" w:rsidRPr="003E67FF" w:rsidRDefault="00E73AF4" w:rsidP="00E73AF4">
      <w:pPr>
        <w:pStyle w:val="Lijstalinea"/>
        <w:numPr>
          <w:ilvl w:val="0"/>
          <w:numId w:val="22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Promotiemateriaal</w:t>
      </w:r>
    </w:p>
    <w:p w:rsidR="00E73AF4" w:rsidRPr="003E67FF" w:rsidRDefault="00E73AF4" w:rsidP="00E73AF4">
      <w:pPr>
        <w:ind w:left="709"/>
        <w:rPr>
          <w:rFonts w:ascii="Trebuchet MS" w:hAnsi="Trebuchet MS"/>
          <w:b/>
        </w:rPr>
      </w:pPr>
      <w:r w:rsidRPr="003E67FF">
        <w:rPr>
          <w:rFonts w:ascii="Trebuchet MS" w:hAnsi="Trebuchet MS"/>
          <w:b/>
        </w:rPr>
        <w:t>2018</w:t>
      </w:r>
    </w:p>
    <w:p w:rsidR="00E73AF4" w:rsidRPr="003E67FF" w:rsidRDefault="00E73AF4" w:rsidP="00E73AF4">
      <w:pPr>
        <w:pStyle w:val="Lijstalinea"/>
        <w:numPr>
          <w:ilvl w:val="0"/>
          <w:numId w:val="23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Opstart van het project</w:t>
      </w:r>
    </w:p>
    <w:p w:rsidR="00E73AF4" w:rsidRPr="003E67FF" w:rsidRDefault="00E73AF4" w:rsidP="00E73AF4">
      <w:pPr>
        <w:rPr>
          <w:rFonts w:ascii="Trebuchet MS" w:hAnsi="Trebuchet MS"/>
        </w:rPr>
      </w:pPr>
    </w:p>
    <w:p w:rsidR="00E73AF4" w:rsidRPr="003E67FF" w:rsidRDefault="00230F49" w:rsidP="00230F49">
      <w:pPr>
        <w:ind w:left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t>Hoe?</w:t>
      </w:r>
    </w:p>
    <w:p w:rsidR="00E73AF4" w:rsidRPr="003E67FF" w:rsidRDefault="00E73AF4" w:rsidP="00230F49">
      <w:pPr>
        <w:pStyle w:val="Lijstalinea"/>
        <w:numPr>
          <w:ilvl w:val="0"/>
          <w:numId w:val="24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Federatie duidt de jogbegeleiders aan</w:t>
      </w:r>
      <w:r w:rsidR="00230F49" w:rsidRPr="003E67FF">
        <w:rPr>
          <w:rFonts w:ascii="Trebuchet MS" w:hAnsi="Trebuchet MS"/>
        </w:rPr>
        <w:t xml:space="preserve"> </w:t>
      </w:r>
      <w:r w:rsidRPr="003E67FF">
        <w:rPr>
          <w:rFonts w:ascii="Trebuchet MS" w:hAnsi="Trebuchet MS"/>
        </w:rPr>
        <w:t>en beheert de werking.</w:t>
      </w:r>
    </w:p>
    <w:p w:rsidR="00E73AF4" w:rsidRPr="003E67FF" w:rsidRDefault="00E73AF4" w:rsidP="00230F49">
      <w:pPr>
        <w:pStyle w:val="Lijstalinea"/>
        <w:numPr>
          <w:ilvl w:val="0"/>
          <w:numId w:val="24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Gemeente maakt promotie</w:t>
      </w:r>
    </w:p>
    <w:p w:rsidR="00E73AF4" w:rsidRPr="003E67FF" w:rsidRDefault="00E73AF4" w:rsidP="00230F49">
      <w:pPr>
        <w:pStyle w:val="Lijstalinea"/>
        <w:numPr>
          <w:ilvl w:val="0"/>
          <w:numId w:val="24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Plaatselijke vereniging biedt jogbegeleider aan (waar mogelijk) en stimuleert doorstroming</w:t>
      </w:r>
    </w:p>
    <w:p w:rsidR="00E73AF4" w:rsidRPr="003E67FF" w:rsidRDefault="00E73AF4" w:rsidP="00E73AF4">
      <w:pPr>
        <w:rPr>
          <w:rFonts w:ascii="Trebuchet MS" w:hAnsi="Trebuchet MS"/>
        </w:rPr>
      </w:pPr>
    </w:p>
    <w:p w:rsidR="00230F49" w:rsidRPr="003E67FF" w:rsidRDefault="00230F49" w:rsidP="00230F49">
      <w:pPr>
        <w:ind w:left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lastRenderedPageBreak/>
        <w:t>Knelpunten</w:t>
      </w:r>
    </w:p>
    <w:p w:rsidR="00230F49" w:rsidRPr="003E67FF" w:rsidRDefault="00230F49" w:rsidP="00230F49">
      <w:pPr>
        <w:pStyle w:val="Lijstalinea"/>
        <w:numPr>
          <w:ilvl w:val="0"/>
          <w:numId w:val="25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Loopomlopen waar al groepen actief zijn</w:t>
      </w:r>
    </w:p>
    <w:p w:rsidR="00E73AF4" w:rsidRDefault="00230F49" w:rsidP="00230F49">
      <w:pPr>
        <w:pStyle w:val="Lijstalinea"/>
        <w:numPr>
          <w:ilvl w:val="0"/>
          <w:numId w:val="25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Jogbegeleider moet een trainerskwalificatie hebben INI, </w:t>
      </w:r>
      <w:proofErr w:type="spellStart"/>
      <w:r w:rsidRPr="003E67FF">
        <w:rPr>
          <w:rFonts w:ascii="Trebuchet MS" w:hAnsi="Trebuchet MS"/>
        </w:rPr>
        <w:t>TrB</w:t>
      </w:r>
      <w:proofErr w:type="spellEnd"/>
      <w:r w:rsidRPr="003E67FF">
        <w:rPr>
          <w:rFonts w:ascii="Trebuchet MS" w:hAnsi="Trebuchet MS"/>
        </w:rPr>
        <w:t xml:space="preserve"> of </w:t>
      </w:r>
      <w:proofErr w:type="spellStart"/>
      <w:r w:rsidRPr="003E67FF">
        <w:rPr>
          <w:rFonts w:ascii="Trebuchet MS" w:hAnsi="Trebuchet MS"/>
        </w:rPr>
        <w:t>TrA</w:t>
      </w:r>
      <w:proofErr w:type="spellEnd"/>
    </w:p>
    <w:p w:rsidR="00F863FC" w:rsidRPr="003E67FF" w:rsidRDefault="00F863FC" w:rsidP="00F863FC">
      <w:pPr>
        <w:pStyle w:val="Lijstalinea"/>
        <w:ind w:left="1429"/>
        <w:rPr>
          <w:rFonts w:ascii="Trebuchet MS" w:hAnsi="Trebuchet MS"/>
        </w:rPr>
      </w:pPr>
    </w:p>
    <w:p w:rsidR="00933C09" w:rsidRPr="003E67FF" w:rsidRDefault="00933C09" w:rsidP="0093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>Deze problematiek werd met Sport Vlaanderen besproken. Alternatief: Initiator Running (of Recreatieatletiek) vanaf 2018. Voor de reeds bestaande jogbegeleiders zal een bijscholing georganiseerd worden om de brug te slaan naar het initiatorniveau.</w:t>
      </w:r>
    </w:p>
    <w:p w:rsidR="00933C09" w:rsidRPr="003E67FF" w:rsidRDefault="00933C09" w:rsidP="0093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6E9400" w:themeColor="accent1" w:themeShade="BF"/>
        </w:rPr>
      </w:pPr>
      <w:r w:rsidRPr="003E67FF">
        <w:rPr>
          <w:rFonts w:ascii="Trebuchet MS" w:hAnsi="Trebuchet MS"/>
          <w:color w:val="6E9400" w:themeColor="accent1" w:themeShade="BF"/>
        </w:rPr>
        <w:t xml:space="preserve">Paula werkt </w:t>
      </w:r>
      <w:r w:rsidR="003F40F1">
        <w:rPr>
          <w:rFonts w:ascii="Trebuchet MS" w:hAnsi="Trebuchet MS"/>
          <w:color w:val="6E9400" w:themeColor="accent1" w:themeShade="BF"/>
        </w:rPr>
        <w:t>een voorstel</w:t>
      </w:r>
      <w:r w:rsidRPr="003E67FF">
        <w:rPr>
          <w:rFonts w:ascii="Trebuchet MS" w:hAnsi="Trebuchet MS"/>
          <w:color w:val="6E9400" w:themeColor="accent1" w:themeShade="BF"/>
        </w:rPr>
        <w:t xml:space="preserve"> uit tegen de volgende vergadering van de beleidscommissie.</w:t>
      </w:r>
    </w:p>
    <w:p w:rsidR="00230F49" w:rsidRPr="003E67FF" w:rsidRDefault="00230F49" w:rsidP="00230F49">
      <w:pPr>
        <w:rPr>
          <w:rFonts w:ascii="Trebuchet MS" w:hAnsi="Trebuchet MS"/>
        </w:rPr>
      </w:pPr>
    </w:p>
    <w:p w:rsidR="00230F49" w:rsidRPr="003E67FF" w:rsidRDefault="00230F49" w:rsidP="00230F49">
      <w:pPr>
        <w:ind w:left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t>Prioriteiten in aanpak</w:t>
      </w:r>
    </w:p>
    <w:p w:rsidR="00230F49" w:rsidRPr="003E67FF" w:rsidRDefault="00230F49" w:rsidP="00230F49">
      <w:pPr>
        <w:pStyle w:val="Lijstalinea"/>
        <w:numPr>
          <w:ilvl w:val="0"/>
          <w:numId w:val="26"/>
        </w:numPr>
        <w:ind w:left="1418" w:hanging="284"/>
        <w:rPr>
          <w:rFonts w:ascii="Trebuchet MS" w:hAnsi="Trebuchet MS"/>
        </w:rPr>
      </w:pPr>
      <w:r w:rsidRPr="003E67FF">
        <w:rPr>
          <w:rFonts w:ascii="Trebuchet MS" w:hAnsi="Trebuchet MS"/>
        </w:rPr>
        <w:t>Loopactiviteit stimuleren op locaties waar atletiekverenigingen actief zijn én een jogbegeleider beschikbaar is vanuit de club</w:t>
      </w:r>
    </w:p>
    <w:p w:rsidR="00230F49" w:rsidRPr="003E67FF" w:rsidRDefault="00230F49" w:rsidP="00230F49">
      <w:pPr>
        <w:ind w:left="1418" w:hanging="284"/>
        <w:rPr>
          <w:rFonts w:ascii="Trebuchet MS" w:hAnsi="Trebuchet MS"/>
        </w:rPr>
      </w:pPr>
    </w:p>
    <w:p w:rsidR="00230F49" w:rsidRPr="003E67FF" w:rsidRDefault="00230F49" w:rsidP="00230F49">
      <w:pPr>
        <w:pStyle w:val="Lijstalinea"/>
        <w:numPr>
          <w:ilvl w:val="0"/>
          <w:numId w:val="26"/>
        </w:numPr>
        <w:ind w:left="1418" w:hanging="284"/>
        <w:rPr>
          <w:rFonts w:ascii="Trebuchet MS" w:hAnsi="Trebuchet MS"/>
        </w:rPr>
      </w:pPr>
      <w:r w:rsidRPr="003E67FF">
        <w:rPr>
          <w:rFonts w:ascii="Trebuchet MS" w:hAnsi="Trebuchet MS"/>
        </w:rPr>
        <w:t>Loopactiviteit stimuleren op locaties waar een jogbegeleider van één van onze verenigingen beschikbaar is.</w:t>
      </w:r>
    </w:p>
    <w:p w:rsidR="00230F49" w:rsidRPr="003E67FF" w:rsidRDefault="00230F49" w:rsidP="00230F49">
      <w:pPr>
        <w:rPr>
          <w:rFonts w:ascii="Trebuchet MS" w:hAnsi="Trebuchet MS"/>
          <w:u w:val="single"/>
        </w:rPr>
      </w:pPr>
    </w:p>
    <w:p w:rsidR="009A1009" w:rsidRPr="003E67FF" w:rsidRDefault="009A1009" w:rsidP="009A1009">
      <w:pPr>
        <w:ind w:firstLine="709"/>
        <w:rPr>
          <w:rFonts w:ascii="Trebuchet MS" w:hAnsi="Trebuchet MS"/>
          <w:u w:val="single"/>
        </w:rPr>
      </w:pPr>
      <w:r w:rsidRPr="003E67FF">
        <w:rPr>
          <w:rFonts w:ascii="Trebuchet MS" w:hAnsi="Trebuchet MS"/>
          <w:u w:val="single"/>
        </w:rPr>
        <w:t>Uitdagingen</w:t>
      </w:r>
    </w:p>
    <w:p w:rsidR="009A1009" w:rsidRPr="003E67FF" w:rsidRDefault="009A1009" w:rsidP="009A1009">
      <w:pPr>
        <w:pStyle w:val="Lijstalinea"/>
        <w:numPr>
          <w:ilvl w:val="0"/>
          <w:numId w:val="27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Aantrekkelijke aansluiting van recreanten</w:t>
      </w:r>
    </w:p>
    <w:p w:rsidR="009A1009" w:rsidRPr="003E67FF" w:rsidRDefault="009A1009" w:rsidP="009A1009">
      <w:pPr>
        <w:pStyle w:val="Lijstalinea"/>
        <w:numPr>
          <w:ilvl w:val="0"/>
          <w:numId w:val="27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>Meerwaarde voor recreanten creëren</w:t>
      </w:r>
    </w:p>
    <w:p w:rsidR="009A1009" w:rsidRPr="003E67FF" w:rsidRDefault="009A1009" w:rsidP="009A1009">
      <w:pPr>
        <w:pStyle w:val="Lijstalinea"/>
        <w:numPr>
          <w:ilvl w:val="0"/>
          <w:numId w:val="27"/>
        </w:num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Aanpassingen statuten / HR </w:t>
      </w:r>
      <w:proofErr w:type="spellStart"/>
      <w:r w:rsidRPr="003E67FF">
        <w:rPr>
          <w:rFonts w:ascii="Trebuchet MS" w:hAnsi="Trebuchet MS"/>
        </w:rPr>
        <w:t>ifv</w:t>
      </w:r>
      <w:proofErr w:type="spellEnd"/>
      <w:r w:rsidRPr="003E67FF">
        <w:rPr>
          <w:rFonts w:ascii="Trebuchet MS" w:hAnsi="Trebuchet MS"/>
        </w:rPr>
        <w:t>. aansluiting van recreatieve verenigingen</w:t>
      </w:r>
    </w:p>
    <w:p w:rsidR="001E74DF" w:rsidRDefault="001E74DF" w:rsidP="009A1009">
      <w:pPr>
        <w:rPr>
          <w:rFonts w:ascii="Trebuchet MS" w:hAnsi="Trebuchet MS"/>
        </w:rPr>
      </w:pPr>
    </w:p>
    <w:p w:rsidR="009A1009" w:rsidRPr="003E67FF" w:rsidRDefault="001E74DF" w:rsidP="009A1009">
      <w:pPr>
        <w:rPr>
          <w:rFonts w:ascii="Trebuchet MS" w:hAnsi="Trebuchet MS"/>
        </w:rPr>
      </w:pPr>
      <w:r>
        <w:rPr>
          <w:rFonts w:ascii="Trebuchet MS" w:hAnsi="Trebuchet MS"/>
        </w:rPr>
        <w:t>Paula volgt dit project verder op en brieft de BC bij elke vereniging betreffende de stand van zake.</w:t>
      </w:r>
    </w:p>
    <w:p w:rsidR="009A1009" w:rsidRPr="003E67FF" w:rsidRDefault="009A1009" w:rsidP="009A1009">
      <w:pPr>
        <w:rPr>
          <w:rFonts w:ascii="Trebuchet MS" w:hAnsi="Trebuchet MS"/>
        </w:rPr>
      </w:pPr>
    </w:p>
    <w:p w:rsidR="009A1009" w:rsidRPr="00957DCF" w:rsidRDefault="009A1009" w:rsidP="009A1009">
      <w:pPr>
        <w:pStyle w:val="Lijstalinea"/>
        <w:ind w:left="1069"/>
        <w:rPr>
          <w:rFonts w:ascii="Trebuchet MS" w:hAnsi="Trebuchet MS"/>
          <w:b/>
          <w:color w:val="6E9400" w:themeColor="accent1" w:themeShade="BF"/>
          <w:sz w:val="24"/>
        </w:rPr>
      </w:pPr>
      <w:r w:rsidRPr="00957DCF">
        <w:rPr>
          <w:rFonts w:ascii="Trebuchet MS" w:hAnsi="Trebuchet MS"/>
          <w:b/>
          <w:color w:val="6E9400" w:themeColor="accent1" w:themeShade="BF"/>
          <w:sz w:val="24"/>
        </w:rPr>
        <w:t>Project “Recreatiesportfonds”</w:t>
      </w:r>
    </w:p>
    <w:p w:rsidR="009A1009" w:rsidRPr="003E67FF" w:rsidRDefault="009A1009" w:rsidP="009A1009">
      <w:pPr>
        <w:pStyle w:val="Lijstalinea"/>
        <w:numPr>
          <w:ilvl w:val="0"/>
          <w:numId w:val="28"/>
        </w:numPr>
        <w:ind w:left="1418" w:hanging="284"/>
        <w:rPr>
          <w:rFonts w:ascii="Trebuchet MS" w:hAnsi="Trebuchet MS"/>
        </w:rPr>
      </w:pPr>
      <w:r w:rsidRPr="003E67FF">
        <w:rPr>
          <w:rFonts w:ascii="Trebuchet MS" w:hAnsi="Trebuchet MS"/>
        </w:rPr>
        <w:t>Financiering door de Vlaamse Overheid</w:t>
      </w:r>
      <w:r w:rsidR="00EC3927" w:rsidRPr="003E67FF">
        <w:rPr>
          <w:rFonts w:ascii="Trebuchet MS" w:hAnsi="Trebuchet MS"/>
        </w:rPr>
        <w:t xml:space="preserve"> </w:t>
      </w:r>
      <w:r w:rsidR="00EC3927" w:rsidRPr="003E67FF">
        <w:rPr>
          <w:rFonts w:ascii="Trebuchet MS" w:hAnsi="Trebuchet MS"/>
        </w:rPr>
        <w:sym w:font="Wingdings" w:char="F0E8"/>
      </w:r>
      <w:r w:rsidR="00EC3927" w:rsidRPr="003E67FF">
        <w:rPr>
          <w:rFonts w:ascii="Trebuchet MS" w:hAnsi="Trebuchet MS"/>
        </w:rPr>
        <w:t>u</w:t>
      </w:r>
      <w:r w:rsidRPr="003E67FF">
        <w:rPr>
          <w:rFonts w:ascii="Trebuchet MS" w:hAnsi="Trebuchet MS"/>
        </w:rPr>
        <w:t>itbreiding van middelen naar € 50.000</w:t>
      </w:r>
    </w:p>
    <w:p w:rsidR="00230F49" w:rsidRPr="003E67FF" w:rsidRDefault="009A1009" w:rsidP="009A1009">
      <w:pPr>
        <w:pStyle w:val="Lijstalinea"/>
        <w:numPr>
          <w:ilvl w:val="0"/>
          <w:numId w:val="28"/>
        </w:numPr>
        <w:ind w:left="1418" w:hanging="284"/>
        <w:rPr>
          <w:rFonts w:ascii="Trebuchet MS" w:hAnsi="Trebuchet MS"/>
        </w:rPr>
      </w:pPr>
      <w:r w:rsidRPr="003E67FF">
        <w:rPr>
          <w:rFonts w:ascii="Trebuchet MS" w:hAnsi="Trebuchet MS"/>
        </w:rPr>
        <w:t>Geen wijzigingen in reglement</w:t>
      </w:r>
    </w:p>
    <w:p w:rsidR="009A1009" w:rsidRPr="003E67FF" w:rsidRDefault="009A1009" w:rsidP="009A1009">
      <w:pPr>
        <w:rPr>
          <w:rFonts w:ascii="Trebuchet MS" w:hAnsi="Trebuchet MS"/>
        </w:rPr>
      </w:pPr>
    </w:p>
    <w:p w:rsidR="005F4D10" w:rsidRPr="005F4D10" w:rsidRDefault="005F4D10" w:rsidP="005F4D10">
      <w:pPr>
        <w:rPr>
          <w:rFonts w:asciiTheme="minorHAnsi" w:hAnsiTheme="minorHAnsi"/>
          <w:color w:val="4A6300" w:themeColor="accent1" w:themeShade="80"/>
        </w:rPr>
      </w:pPr>
      <w:r w:rsidRPr="005F4D10">
        <w:rPr>
          <w:rFonts w:asciiTheme="minorHAnsi" w:hAnsiTheme="minorHAnsi"/>
          <w:color w:val="4A6300" w:themeColor="accent1" w:themeShade="80"/>
        </w:rPr>
        <w:t xml:space="preserve">De voorzitter suggereert om een langetermijnplanning op te maken </w:t>
      </w:r>
      <w:proofErr w:type="spellStart"/>
      <w:r w:rsidRPr="005F4D10">
        <w:rPr>
          <w:rFonts w:asciiTheme="minorHAnsi" w:hAnsiTheme="minorHAnsi"/>
          <w:color w:val="4A6300" w:themeColor="accent1" w:themeShade="80"/>
        </w:rPr>
        <w:t>mbt</w:t>
      </w:r>
      <w:proofErr w:type="spellEnd"/>
      <w:r w:rsidRPr="005F4D10">
        <w:rPr>
          <w:rFonts w:asciiTheme="minorHAnsi" w:hAnsiTheme="minorHAnsi"/>
          <w:color w:val="4A6300" w:themeColor="accent1" w:themeShade="80"/>
        </w:rPr>
        <w:t xml:space="preserve">. de projecten en de doelstellingen van </w:t>
      </w:r>
      <w:proofErr w:type="spellStart"/>
      <w:r w:rsidRPr="005F4D10">
        <w:rPr>
          <w:rFonts w:asciiTheme="minorHAnsi" w:hAnsiTheme="minorHAnsi"/>
          <w:color w:val="4A6300" w:themeColor="accent1" w:themeShade="80"/>
        </w:rPr>
        <w:t>Running&amp;co</w:t>
      </w:r>
      <w:proofErr w:type="spellEnd"/>
      <w:r w:rsidRPr="005F4D10">
        <w:rPr>
          <w:rFonts w:asciiTheme="minorHAnsi" w:hAnsiTheme="minorHAnsi"/>
          <w:color w:val="4A6300" w:themeColor="accent1" w:themeShade="80"/>
        </w:rPr>
        <w:t>. Paula zal dit voorbereiden.</w:t>
      </w:r>
    </w:p>
    <w:p w:rsidR="00933C09" w:rsidRPr="003E67FF" w:rsidRDefault="00933C09" w:rsidP="009A1009">
      <w:pPr>
        <w:rPr>
          <w:rFonts w:ascii="Trebuchet MS" w:hAnsi="Trebuchet MS"/>
        </w:rPr>
      </w:pPr>
    </w:p>
    <w:p w:rsidR="00933C09" w:rsidRPr="003E67FF" w:rsidRDefault="00933C09" w:rsidP="00F863FC">
      <w:pPr>
        <w:pStyle w:val="Duidelijkcitaat"/>
      </w:pPr>
      <w:r w:rsidRPr="003E67FF">
        <w:t>3.</w:t>
      </w:r>
      <w:r w:rsidRPr="003E67FF">
        <w:tab/>
        <w:t>Afspraken volgende vergaderingen</w:t>
      </w:r>
    </w:p>
    <w:p w:rsidR="00933C09" w:rsidRDefault="00933C09" w:rsidP="009A1009">
      <w:pPr>
        <w:rPr>
          <w:rFonts w:ascii="Trebuchet MS" w:hAnsi="Trebuchet MS"/>
        </w:rPr>
      </w:pPr>
      <w:r w:rsidRPr="003E67FF">
        <w:rPr>
          <w:rFonts w:ascii="Trebuchet MS" w:hAnsi="Trebuchet MS"/>
        </w:rPr>
        <w:t xml:space="preserve">De volgende vergadering gaat door op </w:t>
      </w:r>
      <w:r w:rsidR="00F863FC">
        <w:rPr>
          <w:rFonts w:ascii="Trebuchet MS" w:hAnsi="Trebuchet MS"/>
        </w:rPr>
        <w:t xml:space="preserve">maandag </w:t>
      </w:r>
      <w:r w:rsidRPr="003E67FF">
        <w:rPr>
          <w:rFonts w:ascii="Trebuchet MS" w:hAnsi="Trebuchet MS"/>
        </w:rPr>
        <w:t>12 juni. Op dinsdag 6 juni</w:t>
      </w:r>
      <w:r w:rsidR="00F863FC">
        <w:rPr>
          <w:rFonts w:ascii="Trebuchet MS" w:hAnsi="Trebuchet MS"/>
        </w:rPr>
        <w:t xml:space="preserve"> zal een voorstel van agenda naar de leden van de BC verstuurd worden, waarna deze extra agendapunten kunnen doorgeven tot zaterdag 10 juni.</w:t>
      </w:r>
    </w:p>
    <w:p w:rsidR="00F863FC" w:rsidRDefault="00F863FC" w:rsidP="009A1009">
      <w:pPr>
        <w:rPr>
          <w:rFonts w:ascii="Trebuchet MS" w:hAnsi="Trebuchet MS"/>
        </w:rPr>
      </w:pPr>
    </w:p>
    <w:p w:rsidR="00F863FC" w:rsidRDefault="00F863FC" w:rsidP="009A1009">
      <w:pPr>
        <w:rPr>
          <w:rFonts w:ascii="Trebuchet MS" w:hAnsi="Trebuchet MS"/>
        </w:rPr>
      </w:pPr>
      <w:r>
        <w:rPr>
          <w:rFonts w:ascii="Trebuchet MS" w:hAnsi="Trebuchet MS"/>
        </w:rPr>
        <w:t>Voor de agendapunten betreffende het creëren van een meerwaarde voor joggers en de invulling van een Facebookgroep zullen ervaringsdeskundigen uitgenodigd worden:</w:t>
      </w:r>
    </w:p>
    <w:p w:rsidR="00F863FC" w:rsidRPr="00F863FC" w:rsidRDefault="00F863FC" w:rsidP="00F863FC">
      <w:pPr>
        <w:pStyle w:val="Lijstalinea"/>
        <w:numPr>
          <w:ilvl w:val="0"/>
          <w:numId w:val="36"/>
        </w:numPr>
        <w:rPr>
          <w:rFonts w:asciiTheme="minorHAnsi" w:hAnsiTheme="minorHAnsi"/>
          <w:lang w:val="en-US"/>
        </w:rPr>
      </w:pPr>
      <w:r w:rsidRPr="00F863FC">
        <w:rPr>
          <w:rFonts w:asciiTheme="minorHAnsi" w:hAnsiTheme="minorHAnsi"/>
          <w:lang w:val="en-US"/>
        </w:rPr>
        <w:t>Michel Nicasi/ACHL</w:t>
      </w:r>
      <w:r w:rsidRPr="00F863FC">
        <w:rPr>
          <w:rFonts w:asciiTheme="minorHAnsi" w:hAnsiTheme="minorHAnsi"/>
          <w:lang w:val="en-US"/>
        </w:rPr>
        <w:tab/>
      </w:r>
      <w:r w:rsidRPr="00F863FC">
        <w:rPr>
          <w:rFonts w:asciiTheme="minorHAnsi" w:hAnsiTheme="minorHAnsi"/>
          <w:lang w:val="en-US"/>
        </w:rPr>
        <w:tab/>
        <w:t>michael.nicasi@telenet.be</w:t>
      </w:r>
    </w:p>
    <w:p w:rsidR="00F863FC" w:rsidRPr="00F863FC" w:rsidRDefault="00F863FC" w:rsidP="00F863FC">
      <w:pPr>
        <w:pStyle w:val="Lijstalinea"/>
        <w:numPr>
          <w:ilvl w:val="0"/>
          <w:numId w:val="36"/>
        </w:numPr>
        <w:rPr>
          <w:rFonts w:asciiTheme="minorHAnsi" w:hAnsiTheme="minorHAnsi"/>
          <w:lang w:val="en-US"/>
        </w:rPr>
      </w:pPr>
      <w:r w:rsidRPr="00F863FC">
        <w:rPr>
          <w:rFonts w:asciiTheme="minorHAnsi" w:hAnsiTheme="minorHAnsi"/>
          <w:lang w:val="en-US"/>
        </w:rPr>
        <w:t xml:space="preserve">Michel </w:t>
      </w:r>
      <w:proofErr w:type="spellStart"/>
      <w:r w:rsidRPr="00F863FC">
        <w:rPr>
          <w:rFonts w:asciiTheme="minorHAnsi" w:hAnsiTheme="minorHAnsi"/>
          <w:lang w:val="en-US"/>
        </w:rPr>
        <w:t>Luypaerts</w:t>
      </w:r>
      <w:proofErr w:type="spellEnd"/>
      <w:r w:rsidRPr="00F863FC">
        <w:rPr>
          <w:rFonts w:asciiTheme="minorHAnsi" w:hAnsiTheme="minorHAnsi"/>
          <w:lang w:val="en-US"/>
        </w:rPr>
        <w:t>/JMTM</w:t>
      </w:r>
      <w:r w:rsidRPr="00F863FC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hyperlink r:id="rId12" w:history="1">
        <w:r w:rsidRPr="00F863FC">
          <w:rPr>
            <w:rStyle w:val="Hyperlink"/>
            <w:rFonts w:asciiTheme="minorHAnsi" w:hAnsiTheme="minorHAnsi"/>
            <w:color w:val="auto"/>
            <w:u w:val="none"/>
            <w:lang w:val="en-US"/>
          </w:rPr>
          <w:t>michel.luypaerts1@gmail.com</w:t>
        </w:r>
      </w:hyperlink>
    </w:p>
    <w:p w:rsidR="00F863FC" w:rsidRPr="00F863FC" w:rsidRDefault="00F863FC" w:rsidP="009A1009">
      <w:pPr>
        <w:pStyle w:val="Lijstalinea"/>
        <w:numPr>
          <w:ilvl w:val="0"/>
          <w:numId w:val="36"/>
        </w:numPr>
        <w:rPr>
          <w:rFonts w:asciiTheme="minorHAnsi" w:hAnsiTheme="minorHAnsi"/>
          <w:lang w:val="en-US"/>
        </w:rPr>
      </w:pPr>
      <w:r w:rsidRPr="00F863FC">
        <w:rPr>
          <w:rFonts w:asciiTheme="minorHAnsi" w:hAnsiTheme="minorHAnsi"/>
          <w:lang w:val="en-US"/>
        </w:rPr>
        <w:t>Willy Delien/JMTM</w:t>
      </w:r>
      <w:r w:rsidRPr="00F863FC">
        <w:rPr>
          <w:rFonts w:asciiTheme="minorHAnsi" w:hAnsiTheme="minorHAnsi"/>
          <w:lang w:val="en-US"/>
        </w:rPr>
        <w:tab/>
      </w:r>
      <w:r w:rsidRPr="00F863FC">
        <w:rPr>
          <w:rFonts w:asciiTheme="minorHAnsi" w:hAnsiTheme="minorHAnsi"/>
          <w:lang w:val="en-US"/>
        </w:rPr>
        <w:tab/>
      </w:r>
      <w:hyperlink r:id="rId13" w:history="1">
        <w:r w:rsidRPr="00F863FC">
          <w:rPr>
            <w:rStyle w:val="Hyperlink"/>
            <w:rFonts w:asciiTheme="minorHAnsi" w:hAnsiTheme="minorHAnsi"/>
            <w:color w:val="auto"/>
            <w:u w:val="none"/>
            <w:lang w:val="en-US"/>
          </w:rPr>
          <w:t>willy.delien@telenet.be</w:t>
        </w:r>
      </w:hyperlink>
    </w:p>
    <w:p w:rsidR="00F863FC" w:rsidRDefault="00F863FC" w:rsidP="00F863FC">
      <w:pPr>
        <w:rPr>
          <w:rFonts w:asciiTheme="minorHAnsi" w:hAnsiTheme="minorHAnsi"/>
          <w:lang w:val="en-US"/>
        </w:rPr>
      </w:pPr>
    </w:p>
    <w:p w:rsidR="00F863FC" w:rsidRPr="00D2168F" w:rsidRDefault="00F863FC" w:rsidP="00F863FC">
      <w:pPr>
        <w:rPr>
          <w:rFonts w:asciiTheme="minorHAnsi" w:hAnsiTheme="minorHAnsi"/>
          <w:lang w:val="en-US"/>
        </w:rPr>
      </w:pPr>
    </w:p>
    <w:p w:rsidR="00F863FC" w:rsidRPr="00D2168F" w:rsidRDefault="00F863FC" w:rsidP="00F863FC">
      <w:pPr>
        <w:rPr>
          <w:rFonts w:asciiTheme="minorHAnsi" w:hAnsiTheme="minorHAnsi"/>
          <w:u w:val="single"/>
        </w:rPr>
      </w:pPr>
      <w:r w:rsidRPr="00D2168F">
        <w:rPr>
          <w:rFonts w:asciiTheme="minorHAnsi" w:hAnsiTheme="minorHAnsi"/>
          <w:u w:val="single"/>
        </w:rPr>
        <w:t>Volgende vergaderdata</w:t>
      </w:r>
    </w:p>
    <w:p w:rsidR="00F863FC" w:rsidRPr="00D2168F" w:rsidRDefault="00F863FC" w:rsidP="00F863FC">
      <w:pPr>
        <w:rPr>
          <w:rFonts w:asciiTheme="minorHAnsi" w:hAnsiTheme="minorHAnsi"/>
        </w:rPr>
      </w:pPr>
      <w:r w:rsidRPr="00D2168F">
        <w:rPr>
          <w:rFonts w:asciiTheme="minorHAnsi" w:hAnsiTheme="minorHAnsi"/>
        </w:rPr>
        <w:t>12/6 (VAL) – 7/8 – 4/9 – 2/10 – 6/11 – 4/12 telkens om 19u</w:t>
      </w:r>
    </w:p>
    <w:p w:rsidR="00F863FC" w:rsidRDefault="00F863FC" w:rsidP="002500AB">
      <w:pPr>
        <w:rPr>
          <w:rFonts w:ascii="Trebuchet MS" w:hAnsi="Trebuchet MS"/>
          <w:b/>
          <w:color w:val="544D43" w:themeColor="accent2" w:themeShade="BF"/>
          <w:u w:val="single"/>
        </w:rPr>
      </w:pPr>
    </w:p>
    <w:p w:rsidR="00F863FC" w:rsidRDefault="00F863FC" w:rsidP="002500AB">
      <w:pPr>
        <w:rPr>
          <w:rFonts w:ascii="Trebuchet MS" w:hAnsi="Trebuchet MS"/>
          <w:b/>
          <w:color w:val="544D43" w:themeColor="accent2" w:themeShade="BF"/>
          <w:u w:val="single"/>
        </w:rPr>
      </w:pPr>
    </w:p>
    <w:p w:rsidR="00F863FC" w:rsidRDefault="00F863FC" w:rsidP="002500AB">
      <w:pPr>
        <w:rPr>
          <w:rFonts w:ascii="Trebuchet MS" w:hAnsi="Trebuchet MS"/>
          <w:b/>
          <w:color w:val="544D43" w:themeColor="accent2" w:themeShade="BF"/>
          <w:u w:val="single"/>
        </w:rPr>
      </w:pPr>
    </w:p>
    <w:p w:rsidR="00957DCF" w:rsidRDefault="00957DCF" w:rsidP="00957DCF">
      <w:pPr>
        <w:rPr>
          <w:rFonts w:ascii="Trebuchet MS" w:hAnsi="Trebuchet MS"/>
          <w:b/>
          <w:i/>
          <w:color w:val="4A6300" w:themeColor="accent1" w:themeShade="80"/>
          <w:u w:val="single"/>
        </w:rPr>
      </w:pPr>
    </w:p>
    <w:p w:rsidR="00FC1A8A" w:rsidRDefault="00FC1A8A" w:rsidP="00957DCF">
      <w:pPr>
        <w:rPr>
          <w:rFonts w:ascii="Trebuchet MS" w:hAnsi="Trebuchet MS"/>
          <w:b/>
          <w:i/>
          <w:color w:val="4A6300" w:themeColor="accent1" w:themeShade="80"/>
          <w:u w:val="single"/>
        </w:rPr>
      </w:pPr>
    </w:p>
    <w:p w:rsidR="00957DCF" w:rsidRPr="00957DCF" w:rsidRDefault="00957DCF" w:rsidP="00957DCF">
      <w:bookmarkStart w:id="0" w:name="_GoBack"/>
      <w:bookmarkEnd w:id="0"/>
    </w:p>
    <w:sectPr w:rsidR="00957DCF" w:rsidRPr="00957DCF" w:rsidSect="00957DCF">
      <w:headerReference w:type="default" r:id="rId14"/>
      <w:pgSz w:w="11900" w:h="16840"/>
      <w:pgMar w:top="709" w:right="2119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1F" w:rsidRDefault="001E131F" w:rsidP="003F2C6B">
      <w:r>
        <w:separator/>
      </w:r>
    </w:p>
  </w:endnote>
  <w:endnote w:type="continuationSeparator" w:id="0">
    <w:p w:rsidR="001E131F" w:rsidRDefault="001E131F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1F" w:rsidRDefault="001E131F" w:rsidP="003F2C6B">
      <w:r>
        <w:separator/>
      </w:r>
    </w:p>
  </w:footnote>
  <w:footnote w:type="continuationSeparator" w:id="0">
    <w:p w:rsidR="001E131F" w:rsidRDefault="001E131F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34390" wp14:editId="5433A382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7A23" w:rsidRPr="00A37A23" w:rsidRDefault="00A37A23" w:rsidP="00A37A23">
                          <w:pPr>
                            <w:pBdr>
                              <w:top w:val="single" w:sz="4" w:space="1" w:color="94C600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:rsidR="003F2C6B" w:rsidRPr="00B64FA3" w:rsidRDefault="003E2725" w:rsidP="00A37A23">
                          <w:pPr>
                            <w:pBdr>
                              <w:top w:val="single" w:sz="4" w:space="1" w:color="94C600" w:themeColor="accent1"/>
                            </w:pBdr>
                            <w:spacing w:before="100" w:beforeAutospacing="1" w:after="120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</w:pPr>
                          <w:r w:rsidRPr="003E2725">
                            <w:rPr>
                              <w:rFonts w:ascii="Trebuchet MS" w:hAnsi="Trebuchet MS"/>
                              <w:b/>
                              <w:bCs/>
                              <w:sz w:val="36"/>
                              <w:szCs w:val="36"/>
                            </w:rPr>
                            <w:t>BELEIDSCOMMISSIE RECREATIE</w:t>
                          </w:r>
                          <w:r w:rsidR="003F2C6B" w:rsidRPr="003E2725">
                            <w:rPr>
                              <w:rFonts w:ascii="Trebuchet MS" w:hAnsi="Trebuchet MS"/>
                              <w:b/>
                              <w:bCs/>
                              <w:sz w:val="36"/>
                              <w:szCs w:val="36"/>
                            </w:rPr>
                            <w:t xml:space="preserve"> – </w:t>
                          </w:r>
                          <w:r w:rsidR="003F40F1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8 mei</w:t>
                          </w:r>
                          <w:r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 xml:space="preserve"> 2017</w:t>
                          </w:r>
                          <w:r w:rsidR="003F2C6B"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6D257F"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19</w:t>
                          </w:r>
                          <w:r w:rsidR="006D257F"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u</w:t>
                          </w:r>
                          <w:r w:rsidR="003F40F1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0</w:t>
                          </w:r>
                          <w:r w:rsidR="003F2C6B"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0</w:t>
                          </w:r>
                        </w:p>
                        <w:p w:rsidR="003F2C6B" w:rsidRDefault="003F2C6B" w:rsidP="00A37A23">
                          <w:pPr>
                            <w:pBdr>
                              <w:top w:val="single" w:sz="4" w:space="1" w:color="94C600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" filled="f" fillcolor="#d2e6ff" stroked="f">
              <v:textbox style="layout-flow:vertical;mso-layout-flow-alt:bottom-to-top">
                <w:txbxContent>
                  <w:p w:rsidR="00A37A23" w:rsidRPr="00A37A23" w:rsidRDefault="00A37A23" w:rsidP="00A37A23">
                    <w:pPr>
                      <w:pBdr>
                        <w:top w:val="single" w:sz="4" w:space="1" w:color="94C600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:rsidR="003F2C6B" w:rsidRPr="00B64FA3" w:rsidRDefault="003E2725" w:rsidP="00A37A23">
                    <w:pPr>
                      <w:pBdr>
                        <w:top w:val="single" w:sz="4" w:space="1" w:color="94C600" w:themeColor="accent1"/>
                      </w:pBdr>
                      <w:spacing w:before="100" w:beforeAutospacing="1" w:after="120"/>
                      <w:jc w:val="center"/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</w:pPr>
                    <w:r w:rsidRPr="003E2725">
                      <w:rPr>
                        <w:rFonts w:ascii="Trebuchet MS" w:hAnsi="Trebuchet MS"/>
                        <w:b/>
                        <w:bCs/>
                        <w:sz w:val="36"/>
                        <w:szCs w:val="36"/>
                      </w:rPr>
                      <w:t>BELEIDSCOMMISSIE RECREATIE</w:t>
                    </w:r>
                    <w:r w:rsidR="003F2C6B" w:rsidRPr="003E2725">
                      <w:rPr>
                        <w:rFonts w:ascii="Trebuchet MS" w:hAnsi="Trebuchet MS"/>
                        <w:b/>
                        <w:bCs/>
                        <w:sz w:val="36"/>
                        <w:szCs w:val="36"/>
                      </w:rPr>
                      <w:t xml:space="preserve"> – </w:t>
                    </w:r>
                    <w:r w:rsidR="003F40F1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8 mei</w:t>
                    </w:r>
                    <w:r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 xml:space="preserve"> 2017</w:t>
                    </w:r>
                    <w:r w:rsidR="003F2C6B"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 xml:space="preserve"> - </w:t>
                    </w:r>
                    <w:r w:rsidR="006D257F"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 xml:space="preserve"> </w:t>
                    </w:r>
                    <w:r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19</w:t>
                    </w:r>
                    <w:r w:rsidR="006D257F"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u</w:t>
                    </w:r>
                    <w:r w:rsidR="003F40F1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0</w:t>
                    </w:r>
                    <w:r w:rsidR="003F2C6B"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0</w:t>
                    </w:r>
                  </w:p>
                  <w:p w:rsidR="003F2C6B" w:rsidRDefault="003F2C6B" w:rsidP="00A37A23">
                    <w:pPr>
                      <w:pBdr>
                        <w:top w:val="single" w:sz="4" w:space="1" w:color="94C600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83637"/>
    <w:multiLevelType w:val="hybridMultilevel"/>
    <w:tmpl w:val="2AE87C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">
    <w:nsid w:val="157A19F2"/>
    <w:multiLevelType w:val="hybridMultilevel"/>
    <w:tmpl w:val="1CD0A0EC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38F0"/>
    <w:multiLevelType w:val="hybridMultilevel"/>
    <w:tmpl w:val="11EE550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86330"/>
    <w:multiLevelType w:val="hybridMultilevel"/>
    <w:tmpl w:val="DF1A8C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B02BA"/>
    <w:multiLevelType w:val="hybridMultilevel"/>
    <w:tmpl w:val="731EC156"/>
    <w:lvl w:ilvl="0" w:tplc="08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2F67CB"/>
    <w:multiLevelType w:val="hybridMultilevel"/>
    <w:tmpl w:val="3A925D2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96341"/>
    <w:multiLevelType w:val="hybridMultilevel"/>
    <w:tmpl w:val="26644F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95FB0"/>
    <w:multiLevelType w:val="hybridMultilevel"/>
    <w:tmpl w:val="5AD402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106F6"/>
    <w:multiLevelType w:val="hybridMultilevel"/>
    <w:tmpl w:val="91FCFEB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C26F0"/>
    <w:multiLevelType w:val="hybridMultilevel"/>
    <w:tmpl w:val="17462A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A7A68"/>
    <w:multiLevelType w:val="hybridMultilevel"/>
    <w:tmpl w:val="D3388CA8"/>
    <w:lvl w:ilvl="0" w:tplc="E59E77F8">
      <w:start w:val="23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0240A"/>
    <w:multiLevelType w:val="hybridMultilevel"/>
    <w:tmpl w:val="9AFC612C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AB0E87"/>
    <w:multiLevelType w:val="hybridMultilevel"/>
    <w:tmpl w:val="E7FA19D0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8235A1"/>
    <w:multiLevelType w:val="hybridMultilevel"/>
    <w:tmpl w:val="278EE950"/>
    <w:lvl w:ilvl="0" w:tplc="AA5891C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769A9"/>
    <w:multiLevelType w:val="hybridMultilevel"/>
    <w:tmpl w:val="6B842B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03ACA"/>
    <w:multiLevelType w:val="hybridMultilevel"/>
    <w:tmpl w:val="45FAE10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D3AC6"/>
    <w:multiLevelType w:val="hybridMultilevel"/>
    <w:tmpl w:val="EF16BD0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5C52"/>
    <w:multiLevelType w:val="hybridMultilevel"/>
    <w:tmpl w:val="DC4C08D6"/>
    <w:lvl w:ilvl="0" w:tplc="08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9C1951"/>
    <w:multiLevelType w:val="hybridMultilevel"/>
    <w:tmpl w:val="AD703692"/>
    <w:lvl w:ilvl="0" w:tplc="6358836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16" w:hanging="360"/>
      </w:pPr>
    </w:lvl>
    <w:lvl w:ilvl="2" w:tplc="0813001B" w:tentative="1">
      <w:start w:val="1"/>
      <w:numFmt w:val="lowerRoman"/>
      <w:lvlText w:val="%3."/>
      <w:lvlJc w:val="right"/>
      <w:pPr>
        <w:ind w:left="2736" w:hanging="180"/>
      </w:pPr>
    </w:lvl>
    <w:lvl w:ilvl="3" w:tplc="0813000F" w:tentative="1">
      <w:start w:val="1"/>
      <w:numFmt w:val="decimal"/>
      <w:lvlText w:val="%4."/>
      <w:lvlJc w:val="left"/>
      <w:pPr>
        <w:ind w:left="3456" w:hanging="360"/>
      </w:pPr>
    </w:lvl>
    <w:lvl w:ilvl="4" w:tplc="08130019" w:tentative="1">
      <w:start w:val="1"/>
      <w:numFmt w:val="lowerLetter"/>
      <w:lvlText w:val="%5."/>
      <w:lvlJc w:val="left"/>
      <w:pPr>
        <w:ind w:left="4176" w:hanging="360"/>
      </w:pPr>
    </w:lvl>
    <w:lvl w:ilvl="5" w:tplc="0813001B" w:tentative="1">
      <w:start w:val="1"/>
      <w:numFmt w:val="lowerRoman"/>
      <w:lvlText w:val="%6."/>
      <w:lvlJc w:val="right"/>
      <w:pPr>
        <w:ind w:left="4896" w:hanging="180"/>
      </w:pPr>
    </w:lvl>
    <w:lvl w:ilvl="6" w:tplc="0813000F" w:tentative="1">
      <w:start w:val="1"/>
      <w:numFmt w:val="decimal"/>
      <w:lvlText w:val="%7."/>
      <w:lvlJc w:val="left"/>
      <w:pPr>
        <w:ind w:left="5616" w:hanging="360"/>
      </w:pPr>
    </w:lvl>
    <w:lvl w:ilvl="7" w:tplc="08130019" w:tentative="1">
      <w:start w:val="1"/>
      <w:numFmt w:val="lowerLetter"/>
      <w:lvlText w:val="%8."/>
      <w:lvlJc w:val="left"/>
      <w:pPr>
        <w:ind w:left="6336" w:hanging="360"/>
      </w:pPr>
    </w:lvl>
    <w:lvl w:ilvl="8" w:tplc="0813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>
    <w:nsid w:val="59320AF0"/>
    <w:multiLevelType w:val="hybridMultilevel"/>
    <w:tmpl w:val="78164B6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F0A08"/>
    <w:multiLevelType w:val="hybridMultilevel"/>
    <w:tmpl w:val="30BAB1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4527D"/>
    <w:multiLevelType w:val="hybridMultilevel"/>
    <w:tmpl w:val="B48C0D0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A390D"/>
    <w:multiLevelType w:val="hybridMultilevel"/>
    <w:tmpl w:val="DD42ABF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464D"/>
    <w:multiLevelType w:val="hybridMultilevel"/>
    <w:tmpl w:val="8076BDD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0431C"/>
    <w:multiLevelType w:val="hybridMultilevel"/>
    <w:tmpl w:val="96A24380"/>
    <w:lvl w:ilvl="0" w:tplc="F5AEA9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41AC4"/>
    <w:multiLevelType w:val="hybridMultilevel"/>
    <w:tmpl w:val="58588F0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F6C62A7"/>
    <w:multiLevelType w:val="hybridMultilevel"/>
    <w:tmpl w:val="E4565BB4"/>
    <w:lvl w:ilvl="0" w:tplc="08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1844"/>
        </w:tabs>
        <w:ind w:left="184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abstractNum w:abstractNumId="35">
    <w:nsid w:val="7F0B26EA"/>
    <w:multiLevelType w:val="hybridMultilevel"/>
    <w:tmpl w:val="28BAD4A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10"/>
  </w:num>
  <w:num w:numId="4">
    <w:abstractNumId w:val="34"/>
  </w:num>
  <w:num w:numId="5">
    <w:abstractNumId w:val="34"/>
  </w:num>
  <w:num w:numId="6">
    <w:abstractNumId w:val="31"/>
  </w:num>
  <w:num w:numId="7">
    <w:abstractNumId w:val="15"/>
  </w:num>
  <w:num w:numId="8">
    <w:abstractNumId w:val="33"/>
  </w:num>
  <w:num w:numId="9">
    <w:abstractNumId w:val="0"/>
  </w:num>
  <w:num w:numId="10">
    <w:abstractNumId w:val="30"/>
  </w:num>
  <w:num w:numId="11">
    <w:abstractNumId w:val="12"/>
  </w:num>
  <w:num w:numId="12">
    <w:abstractNumId w:val="28"/>
  </w:num>
  <w:num w:numId="13">
    <w:abstractNumId w:val="21"/>
  </w:num>
  <w:num w:numId="14">
    <w:abstractNumId w:val="11"/>
  </w:num>
  <w:num w:numId="15">
    <w:abstractNumId w:val="24"/>
  </w:num>
  <w:num w:numId="16">
    <w:abstractNumId w:val="7"/>
  </w:num>
  <w:num w:numId="17">
    <w:abstractNumId w:val="27"/>
  </w:num>
  <w:num w:numId="18">
    <w:abstractNumId w:val="35"/>
  </w:num>
  <w:num w:numId="19">
    <w:abstractNumId w:val="1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32"/>
  </w:num>
  <w:num w:numId="25">
    <w:abstractNumId w:val="22"/>
  </w:num>
  <w:num w:numId="26">
    <w:abstractNumId w:val="26"/>
  </w:num>
  <w:num w:numId="27">
    <w:abstractNumId w:val="6"/>
  </w:num>
  <w:num w:numId="28">
    <w:abstractNumId w:val="8"/>
  </w:num>
  <w:num w:numId="29">
    <w:abstractNumId w:val="20"/>
  </w:num>
  <w:num w:numId="30">
    <w:abstractNumId w:val="4"/>
  </w:num>
  <w:num w:numId="31">
    <w:abstractNumId w:val="19"/>
  </w:num>
  <w:num w:numId="32">
    <w:abstractNumId w:val="1"/>
  </w:num>
  <w:num w:numId="33">
    <w:abstractNumId w:val="29"/>
  </w:num>
  <w:num w:numId="34">
    <w:abstractNumId w:val="23"/>
  </w:num>
  <w:num w:numId="35">
    <w:abstractNumId w:val="5"/>
  </w:num>
  <w:num w:numId="36">
    <w:abstractNumId w:val="9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6B"/>
    <w:rsid w:val="00050335"/>
    <w:rsid w:val="00077F8E"/>
    <w:rsid w:val="000834C3"/>
    <w:rsid w:val="000C33D7"/>
    <w:rsid w:val="000E23C7"/>
    <w:rsid w:val="000F6D9E"/>
    <w:rsid w:val="00127C8B"/>
    <w:rsid w:val="00150802"/>
    <w:rsid w:val="00157311"/>
    <w:rsid w:val="00167A7E"/>
    <w:rsid w:val="00170AF1"/>
    <w:rsid w:val="001A61A9"/>
    <w:rsid w:val="001C7292"/>
    <w:rsid w:val="001D4C20"/>
    <w:rsid w:val="001D5707"/>
    <w:rsid w:val="001E131F"/>
    <w:rsid w:val="001E74DF"/>
    <w:rsid w:val="001F438E"/>
    <w:rsid w:val="00227631"/>
    <w:rsid w:val="00230F49"/>
    <w:rsid w:val="002500AB"/>
    <w:rsid w:val="00283D8D"/>
    <w:rsid w:val="0028478C"/>
    <w:rsid w:val="00287D1B"/>
    <w:rsid w:val="002E7BC4"/>
    <w:rsid w:val="00316959"/>
    <w:rsid w:val="003216EC"/>
    <w:rsid w:val="003928FB"/>
    <w:rsid w:val="003E1622"/>
    <w:rsid w:val="003E2725"/>
    <w:rsid w:val="003E67FF"/>
    <w:rsid w:val="003F06BF"/>
    <w:rsid w:val="003F2C6B"/>
    <w:rsid w:val="003F40F1"/>
    <w:rsid w:val="00405A8A"/>
    <w:rsid w:val="004104CD"/>
    <w:rsid w:val="004639D6"/>
    <w:rsid w:val="00477642"/>
    <w:rsid w:val="004F6200"/>
    <w:rsid w:val="00501A79"/>
    <w:rsid w:val="0051334F"/>
    <w:rsid w:val="00545F1D"/>
    <w:rsid w:val="00576388"/>
    <w:rsid w:val="00597BC8"/>
    <w:rsid w:val="005E0801"/>
    <w:rsid w:val="005F4D10"/>
    <w:rsid w:val="005F55B2"/>
    <w:rsid w:val="00617665"/>
    <w:rsid w:val="00621692"/>
    <w:rsid w:val="0065463A"/>
    <w:rsid w:val="006563D3"/>
    <w:rsid w:val="0066281D"/>
    <w:rsid w:val="006679DF"/>
    <w:rsid w:val="006805AD"/>
    <w:rsid w:val="006922CF"/>
    <w:rsid w:val="006A70EF"/>
    <w:rsid w:val="006D10FA"/>
    <w:rsid w:val="006D257F"/>
    <w:rsid w:val="006F16CA"/>
    <w:rsid w:val="00726473"/>
    <w:rsid w:val="00756527"/>
    <w:rsid w:val="007730D5"/>
    <w:rsid w:val="00791C06"/>
    <w:rsid w:val="007A4F68"/>
    <w:rsid w:val="007B576F"/>
    <w:rsid w:val="007E6335"/>
    <w:rsid w:val="007F3548"/>
    <w:rsid w:val="00802CCE"/>
    <w:rsid w:val="008110BA"/>
    <w:rsid w:val="00836868"/>
    <w:rsid w:val="008E206C"/>
    <w:rsid w:val="008F3A70"/>
    <w:rsid w:val="008F7877"/>
    <w:rsid w:val="00933C09"/>
    <w:rsid w:val="00950979"/>
    <w:rsid w:val="00957DCF"/>
    <w:rsid w:val="00972497"/>
    <w:rsid w:val="009822F8"/>
    <w:rsid w:val="00985D5B"/>
    <w:rsid w:val="009A1009"/>
    <w:rsid w:val="009D42ED"/>
    <w:rsid w:val="00A37A23"/>
    <w:rsid w:val="00A65DD9"/>
    <w:rsid w:val="00A671C7"/>
    <w:rsid w:val="00A81E16"/>
    <w:rsid w:val="00A8559C"/>
    <w:rsid w:val="00AD1916"/>
    <w:rsid w:val="00AD1E15"/>
    <w:rsid w:val="00AD4602"/>
    <w:rsid w:val="00B41DE2"/>
    <w:rsid w:val="00B6364F"/>
    <w:rsid w:val="00BF5EB6"/>
    <w:rsid w:val="00CF259A"/>
    <w:rsid w:val="00CF2F8A"/>
    <w:rsid w:val="00CF49AB"/>
    <w:rsid w:val="00CF7893"/>
    <w:rsid w:val="00D2168F"/>
    <w:rsid w:val="00D47E74"/>
    <w:rsid w:val="00DE3C93"/>
    <w:rsid w:val="00E17CF2"/>
    <w:rsid w:val="00E37424"/>
    <w:rsid w:val="00E70980"/>
    <w:rsid w:val="00E73AF4"/>
    <w:rsid w:val="00E742D8"/>
    <w:rsid w:val="00E7488A"/>
    <w:rsid w:val="00E9299B"/>
    <w:rsid w:val="00EC3927"/>
    <w:rsid w:val="00EC4409"/>
    <w:rsid w:val="00ED52DF"/>
    <w:rsid w:val="00F1434D"/>
    <w:rsid w:val="00F863FC"/>
    <w:rsid w:val="00F94360"/>
    <w:rsid w:val="00FA17F7"/>
    <w:rsid w:val="00FB4DDC"/>
    <w:rsid w:val="00FC1A8A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left" w:pos="426"/>
        <w:tab w:val="left" w:pos="7655"/>
      </w:tabs>
      <w:spacing w:before="60" w:after="60"/>
      <w:ind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E67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7642"/>
    <w:rPr>
      <w:color w:val="E68200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67FF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67FF"/>
    <w:rPr>
      <w:rFonts w:asciiTheme="majorHAnsi" w:eastAsiaTheme="majorEastAsia" w:hAnsiTheme="majorHAnsi"/>
      <w:i/>
      <w:iCs/>
      <w:color w:val="94C600" w:themeColor="accent1"/>
      <w:spacing w:val="15"/>
      <w:sz w:val="24"/>
      <w:szCs w:val="24"/>
      <w:lang w:val="nl-BE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67FF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67FF"/>
    <w:rPr>
      <w:rFonts w:ascii="Verdana" w:eastAsia="Times New Roman" w:hAnsi="Verdana" w:cs="Times New Roman"/>
      <w:b/>
      <w:bCs/>
      <w:i/>
      <w:iCs/>
      <w:color w:val="94C600" w:themeColor="accent1"/>
      <w:sz w:val="20"/>
      <w:szCs w:val="24"/>
      <w:lang w:val="nl-BE" w:eastAsia="nl-BE"/>
    </w:rPr>
  </w:style>
  <w:style w:type="character" w:styleId="Intensievebenadrukking">
    <w:name w:val="Intense Emphasis"/>
    <w:basedOn w:val="Standaardalinea-lettertype"/>
    <w:uiPriority w:val="21"/>
    <w:qFormat/>
    <w:rsid w:val="003E67FF"/>
    <w:rPr>
      <w:b/>
      <w:bCs/>
      <w:i/>
      <w:iCs/>
      <w:color w:val="94C6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3E67FF"/>
    <w:rPr>
      <w:rFonts w:asciiTheme="majorHAnsi" w:eastAsiaTheme="majorEastAsia" w:hAnsiTheme="majorHAnsi"/>
      <w:b/>
      <w:bCs/>
      <w:i/>
      <w:iCs/>
      <w:color w:val="94C600" w:themeColor="accent1"/>
      <w:sz w:val="20"/>
      <w:szCs w:val="24"/>
      <w:lang w:val="nl-BE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957DCF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7DCF"/>
    <w:rPr>
      <w:rFonts w:asciiTheme="majorHAnsi" w:eastAsiaTheme="majorEastAsia" w:hAnsiTheme="majorHAnsi"/>
      <w:color w:val="2E2D21" w:themeColor="text2" w:themeShade="BF"/>
      <w:spacing w:val="5"/>
      <w:kern w:val="28"/>
      <w:sz w:val="52"/>
      <w:szCs w:val="52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left" w:pos="426"/>
        <w:tab w:val="left" w:pos="7655"/>
      </w:tabs>
      <w:spacing w:before="60" w:after="60"/>
      <w:ind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E67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7642"/>
    <w:rPr>
      <w:color w:val="E68200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67FF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67FF"/>
    <w:rPr>
      <w:rFonts w:asciiTheme="majorHAnsi" w:eastAsiaTheme="majorEastAsia" w:hAnsiTheme="majorHAnsi"/>
      <w:i/>
      <w:iCs/>
      <w:color w:val="94C600" w:themeColor="accent1"/>
      <w:spacing w:val="15"/>
      <w:sz w:val="24"/>
      <w:szCs w:val="24"/>
      <w:lang w:val="nl-BE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67FF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67FF"/>
    <w:rPr>
      <w:rFonts w:ascii="Verdana" w:eastAsia="Times New Roman" w:hAnsi="Verdana" w:cs="Times New Roman"/>
      <w:b/>
      <w:bCs/>
      <w:i/>
      <w:iCs/>
      <w:color w:val="94C600" w:themeColor="accent1"/>
      <w:sz w:val="20"/>
      <w:szCs w:val="24"/>
      <w:lang w:val="nl-BE" w:eastAsia="nl-BE"/>
    </w:rPr>
  </w:style>
  <w:style w:type="character" w:styleId="Intensievebenadrukking">
    <w:name w:val="Intense Emphasis"/>
    <w:basedOn w:val="Standaardalinea-lettertype"/>
    <w:uiPriority w:val="21"/>
    <w:qFormat/>
    <w:rsid w:val="003E67FF"/>
    <w:rPr>
      <w:b/>
      <w:bCs/>
      <w:i/>
      <w:iCs/>
      <w:color w:val="94C6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3E67FF"/>
    <w:rPr>
      <w:rFonts w:asciiTheme="majorHAnsi" w:eastAsiaTheme="majorEastAsia" w:hAnsiTheme="majorHAnsi"/>
      <w:b/>
      <w:bCs/>
      <w:i/>
      <w:iCs/>
      <w:color w:val="94C600" w:themeColor="accent1"/>
      <w:sz w:val="20"/>
      <w:szCs w:val="24"/>
      <w:lang w:val="nl-BE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957DCF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7DCF"/>
    <w:rPr>
      <w:rFonts w:asciiTheme="majorHAnsi" w:eastAsiaTheme="majorEastAsia" w:hAnsiTheme="majorHAnsi"/>
      <w:color w:val="2E2D21" w:themeColor="text2" w:themeShade="BF"/>
      <w:spacing w:val="5"/>
      <w:kern w:val="28"/>
      <w:sz w:val="52"/>
      <w:szCs w:val="5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4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6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illy.delien@telenet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hel.luypaerts1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letiek.be/Runningenc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tletiek.be/recreat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C35F6-5DFB-4743-AA53-DDCB56E2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Neyens</dc:creator>
  <cp:lastModifiedBy>User</cp:lastModifiedBy>
  <cp:revision>2</cp:revision>
  <dcterms:created xsi:type="dcterms:W3CDTF">2017-06-06T18:53:00Z</dcterms:created>
  <dcterms:modified xsi:type="dcterms:W3CDTF">2017-06-06T18:53:00Z</dcterms:modified>
</cp:coreProperties>
</file>